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D49" w:rsidRDefault="00351D49" w:rsidP="00C51976">
      <w:pPr>
        <w:pStyle w:val="Corpsdetexte"/>
        <w:rPr>
          <w:rFonts w:ascii="Marianne" w:hAnsi="Marianne"/>
          <w:b/>
          <w:noProof/>
        </w:rPr>
      </w:pPr>
    </w:p>
    <w:p w:rsidR="006960FE" w:rsidRPr="00B1640D" w:rsidRDefault="006960FE" w:rsidP="00C51976">
      <w:pPr>
        <w:pStyle w:val="Corpsdetexte"/>
        <w:rPr>
          <w:rFonts w:ascii="Marianne" w:hAnsi="Marianne"/>
          <w:b/>
          <w:noProof/>
        </w:rPr>
        <w:sectPr w:rsidR="006960FE" w:rsidRPr="00B1640D" w:rsidSect="006960FE">
          <w:headerReference w:type="default" r:id="rId8"/>
          <w:footerReference w:type="default" r:id="rId9"/>
          <w:type w:val="continuous"/>
          <w:pgSz w:w="11910" w:h="16840"/>
          <w:pgMar w:top="709" w:right="964" w:bottom="964" w:left="964" w:header="794" w:footer="113" w:gutter="0"/>
          <w:cols w:space="720"/>
          <w:docGrid w:linePitch="272"/>
        </w:sectPr>
      </w:pPr>
    </w:p>
    <w:p w:rsidR="00C835B5" w:rsidRDefault="00C835B5" w:rsidP="00CB7675">
      <w:pPr>
        <w:pStyle w:val="Titre1"/>
        <w:rPr>
          <w:rFonts w:ascii="Marianne" w:hAnsi="Marianne"/>
        </w:rPr>
      </w:pPr>
    </w:p>
    <w:p w:rsidR="006960FE" w:rsidRDefault="006960FE" w:rsidP="00CB7675">
      <w:pPr>
        <w:pStyle w:val="Titre1"/>
        <w:rPr>
          <w:rFonts w:ascii="Marianne" w:hAnsi="Marianne"/>
        </w:rPr>
      </w:pPr>
    </w:p>
    <w:p w:rsidR="006960FE" w:rsidRDefault="006960FE" w:rsidP="00CB7675">
      <w:pPr>
        <w:pStyle w:val="Titre1"/>
        <w:rPr>
          <w:rFonts w:ascii="Marianne" w:hAnsi="Marianne"/>
        </w:rPr>
      </w:pPr>
    </w:p>
    <w:p w:rsidR="00CD5E65" w:rsidRPr="00B1640D" w:rsidRDefault="00965B19" w:rsidP="00CB7675">
      <w:pPr>
        <w:pStyle w:val="Titre1"/>
        <w:rPr>
          <w:rFonts w:ascii="Marianne" w:hAnsi="Marianne"/>
        </w:rPr>
      </w:pPr>
      <w:r w:rsidRPr="00B1640D">
        <w:rPr>
          <w:rFonts w:ascii="Marianne" w:hAnsi="Marianne"/>
        </w:rPr>
        <w:t>COMMUNIQUE DE PRESSE</w:t>
      </w:r>
    </w:p>
    <w:p w:rsidR="000924D0" w:rsidRPr="00B1640D" w:rsidRDefault="000924D0">
      <w:pPr>
        <w:pStyle w:val="Corpsdetexte"/>
        <w:rPr>
          <w:rFonts w:ascii="Marianne" w:hAnsi="Marianne"/>
          <w:b/>
        </w:rPr>
      </w:pPr>
    </w:p>
    <w:p w:rsidR="00CB7675" w:rsidRDefault="00CB7675" w:rsidP="00CB7675">
      <w:pPr>
        <w:pStyle w:val="Corpsdetexte"/>
      </w:pPr>
    </w:p>
    <w:p w:rsidR="00CB7675" w:rsidRPr="00CB7675" w:rsidRDefault="00CB7675" w:rsidP="00CB7675">
      <w:pPr>
        <w:widowControl/>
        <w:autoSpaceDE/>
        <w:autoSpaceDN/>
        <w:spacing w:before="100" w:beforeAutospacing="1" w:after="159"/>
        <w:jc w:val="right"/>
        <w:rPr>
          <w:rFonts w:ascii="Marianne" w:eastAsia="Times New Roman" w:hAnsi="Marianne" w:cs="Times New Roman"/>
          <w:sz w:val="16"/>
          <w:szCs w:val="16"/>
          <w:lang w:eastAsia="fr-FR"/>
        </w:rPr>
      </w:pPr>
      <w:r w:rsidRPr="00CB7675">
        <w:rPr>
          <w:rFonts w:ascii="Marianne" w:eastAsia="Times New Roman" w:hAnsi="Marianne" w:cs="Calibri"/>
          <w:sz w:val="16"/>
          <w:szCs w:val="16"/>
          <w:lang w:eastAsia="fr-FR"/>
        </w:rPr>
        <w:t>Besançon, le 9 mars 2023</w:t>
      </w:r>
    </w:p>
    <w:p w:rsidR="00C835B5" w:rsidRDefault="00C835B5" w:rsidP="00CB7675">
      <w:pPr>
        <w:widowControl/>
        <w:autoSpaceDE/>
        <w:autoSpaceDN/>
        <w:spacing w:before="100" w:beforeAutospacing="1"/>
        <w:jc w:val="both"/>
        <w:rPr>
          <w:rFonts w:ascii="Marianne" w:eastAsia="Times New Roman" w:hAnsi="Marianne" w:cs="Calibri"/>
          <w:sz w:val="28"/>
          <w:szCs w:val="28"/>
          <w:lang w:eastAsia="fr-FR"/>
        </w:rPr>
      </w:pPr>
    </w:p>
    <w:p w:rsidR="00CB7675" w:rsidRPr="00C835B5" w:rsidRDefault="00CB7675" w:rsidP="00CB7675">
      <w:pPr>
        <w:widowControl/>
        <w:autoSpaceDE/>
        <w:autoSpaceDN/>
        <w:spacing w:before="100" w:beforeAutospacing="1"/>
        <w:jc w:val="both"/>
        <w:rPr>
          <w:rFonts w:ascii="Marianne" w:eastAsia="Times New Roman" w:hAnsi="Marianne" w:cs="Calibri"/>
          <w:b/>
          <w:bCs/>
          <w:smallCaps/>
          <w:sz w:val="28"/>
          <w:szCs w:val="28"/>
          <w:lang w:eastAsia="fr-FR"/>
        </w:rPr>
      </w:pPr>
      <w:r w:rsidRPr="00C835B5">
        <w:rPr>
          <w:rFonts w:ascii="Marianne" w:eastAsia="Times New Roman" w:hAnsi="Marianne" w:cs="Calibri"/>
          <w:b/>
          <w:sz w:val="28"/>
          <w:szCs w:val="28"/>
          <w:lang w:eastAsia="fr-FR"/>
        </w:rPr>
        <w:t>La communauté professionnelle territoriale de santé CaPaciTé</w:t>
      </w:r>
      <w:r w:rsidR="00A6030B">
        <w:rPr>
          <w:rFonts w:ascii="Marianne" w:eastAsia="Times New Roman" w:hAnsi="Marianne" w:cs="Calibri"/>
          <w:b/>
          <w:sz w:val="28"/>
          <w:szCs w:val="28"/>
          <w:lang w:eastAsia="fr-FR"/>
        </w:rPr>
        <w:t>S</w:t>
      </w:r>
      <w:r w:rsidRPr="00C835B5">
        <w:rPr>
          <w:rFonts w:ascii="Marianne" w:eastAsia="Times New Roman" w:hAnsi="Marianne" w:cs="Calibri"/>
          <w:b/>
          <w:sz w:val="28"/>
          <w:szCs w:val="28"/>
          <w:lang w:eastAsia="fr-FR"/>
        </w:rPr>
        <w:t xml:space="preserve"> Besançon &amp; Métrople est née</w:t>
      </w:r>
      <w:r w:rsidRPr="00C835B5">
        <w:rPr>
          <w:rFonts w:ascii="Calibri" w:eastAsia="Times New Roman" w:hAnsi="Calibri" w:cs="Calibri"/>
          <w:b/>
          <w:sz w:val="28"/>
          <w:szCs w:val="28"/>
          <w:lang w:eastAsia="fr-FR"/>
        </w:rPr>
        <w:t> </w:t>
      </w:r>
      <w:r w:rsidRPr="00C835B5">
        <w:rPr>
          <w:rFonts w:ascii="Marianne" w:eastAsia="Times New Roman" w:hAnsi="Marianne" w:cs="Calibri"/>
          <w:b/>
          <w:sz w:val="28"/>
          <w:szCs w:val="28"/>
          <w:lang w:eastAsia="fr-FR"/>
        </w:rPr>
        <w:t xml:space="preserve">! </w:t>
      </w:r>
    </w:p>
    <w:p w:rsidR="00C835B5" w:rsidRDefault="00C835B5" w:rsidP="00C835B5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fr-FR"/>
        </w:rPr>
      </w:pPr>
    </w:p>
    <w:p w:rsidR="00C835B5" w:rsidRPr="002F02CE" w:rsidRDefault="00C835B5" w:rsidP="00C835B5">
      <w:pPr>
        <w:jc w:val="both"/>
        <w:rPr>
          <w:rFonts w:ascii="Marianne" w:hAnsi="Marianne"/>
          <w:b/>
        </w:rPr>
      </w:pPr>
      <w:r w:rsidRPr="002F02CE">
        <w:rPr>
          <w:rFonts w:ascii="Marianne" w:hAnsi="Marianne"/>
          <w:b/>
        </w:rPr>
        <w:t xml:space="preserve">Un nouveau contrat de partenariat engage plus de </w:t>
      </w:r>
      <w:r w:rsidR="0019245D" w:rsidRPr="002F02CE">
        <w:rPr>
          <w:rFonts w:ascii="Marianne" w:hAnsi="Marianne"/>
          <w:b/>
        </w:rPr>
        <w:t>200</w:t>
      </w:r>
      <w:r w:rsidRPr="002F02CE">
        <w:rPr>
          <w:rFonts w:ascii="Marianne" w:hAnsi="Marianne"/>
          <w:b/>
        </w:rPr>
        <w:t xml:space="preserve"> professionnels de santé aux côtés de l’Agence Régionale de Santé </w:t>
      </w:r>
      <w:r w:rsidR="006B3BC8" w:rsidRPr="002F02CE">
        <w:rPr>
          <w:rFonts w:ascii="Marianne" w:hAnsi="Marianne"/>
          <w:b/>
        </w:rPr>
        <w:t xml:space="preserve">(ARS) </w:t>
      </w:r>
      <w:r w:rsidRPr="002F02CE">
        <w:rPr>
          <w:rFonts w:ascii="Marianne" w:hAnsi="Marianne"/>
          <w:b/>
        </w:rPr>
        <w:t>Bourgogne-Franche-Comté et de l</w:t>
      </w:r>
      <w:r w:rsidR="006B3BC8" w:rsidRPr="002F02CE">
        <w:rPr>
          <w:rFonts w:ascii="Marianne" w:hAnsi="Marianne"/>
          <w:b/>
        </w:rPr>
        <w:t>a Caisse primaire d’a</w:t>
      </w:r>
      <w:r w:rsidRPr="002F02CE">
        <w:rPr>
          <w:rFonts w:ascii="Marianne" w:hAnsi="Marianne"/>
          <w:b/>
        </w:rPr>
        <w:t xml:space="preserve">ssurance </w:t>
      </w:r>
      <w:r w:rsidR="006B3BC8" w:rsidRPr="002F02CE">
        <w:rPr>
          <w:rFonts w:ascii="Marianne" w:hAnsi="Marianne"/>
          <w:b/>
        </w:rPr>
        <w:t>m</w:t>
      </w:r>
      <w:r w:rsidRPr="002F02CE">
        <w:rPr>
          <w:rFonts w:ascii="Marianne" w:hAnsi="Marianne"/>
          <w:b/>
        </w:rPr>
        <w:t xml:space="preserve">aladie </w:t>
      </w:r>
      <w:r w:rsidR="006B3BC8" w:rsidRPr="002F02CE">
        <w:rPr>
          <w:rFonts w:ascii="Marianne" w:hAnsi="Marianne"/>
          <w:b/>
        </w:rPr>
        <w:t xml:space="preserve">(CPAM) </w:t>
      </w:r>
      <w:r w:rsidRPr="002F02CE">
        <w:rPr>
          <w:rFonts w:ascii="Marianne" w:hAnsi="Marianne"/>
          <w:b/>
        </w:rPr>
        <w:t xml:space="preserve">du Doubs, au service des </w:t>
      </w:r>
      <w:r w:rsidR="0019245D" w:rsidRPr="002F02CE">
        <w:rPr>
          <w:rFonts w:ascii="Marianne" w:hAnsi="Marianne"/>
          <w:b/>
        </w:rPr>
        <w:t>près de 200 000</w:t>
      </w:r>
      <w:r w:rsidRPr="002F02CE">
        <w:rPr>
          <w:rFonts w:ascii="Marianne" w:hAnsi="Marianne"/>
          <w:b/>
        </w:rPr>
        <w:t xml:space="preserve"> habitants d</w:t>
      </w:r>
      <w:r w:rsidR="00821396" w:rsidRPr="002F02CE">
        <w:rPr>
          <w:rFonts w:ascii="Marianne" w:hAnsi="Marianne"/>
          <w:b/>
        </w:rPr>
        <w:t>u Grand Besançon</w:t>
      </w:r>
      <w:r w:rsidR="002F02CE" w:rsidRPr="002F02CE">
        <w:rPr>
          <w:rFonts w:ascii="Marianne" w:hAnsi="Marianne"/>
          <w:b/>
        </w:rPr>
        <w:t>.</w:t>
      </w:r>
      <w:r w:rsidR="002F02CE">
        <w:rPr>
          <w:rFonts w:ascii="Calibri" w:hAnsi="Calibri" w:cs="Calibri"/>
          <w:b/>
        </w:rPr>
        <w:t> </w:t>
      </w:r>
      <w:r w:rsidRPr="002F02CE">
        <w:rPr>
          <w:rFonts w:ascii="Marianne" w:hAnsi="Marianne"/>
          <w:b/>
        </w:rPr>
        <w:t xml:space="preserve">La </w:t>
      </w:r>
      <w:r w:rsidR="00B96F9F" w:rsidRPr="002F02CE">
        <w:rPr>
          <w:rFonts w:ascii="Marianne" w:hAnsi="Marianne"/>
          <w:b/>
        </w:rPr>
        <w:t>quatrième</w:t>
      </w:r>
      <w:r w:rsidRPr="002F02CE">
        <w:rPr>
          <w:rFonts w:ascii="Marianne" w:hAnsi="Marianne"/>
          <w:b/>
        </w:rPr>
        <w:t xml:space="preserve"> communauté professionnelle territoriale de santé (CPTS) </w:t>
      </w:r>
      <w:r w:rsidR="0019245D" w:rsidRPr="002F02CE">
        <w:rPr>
          <w:rFonts w:ascii="Marianne" w:hAnsi="Marianne"/>
          <w:b/>
        </w:rPr>
        <w:t xml:space="preserve">du département </w:t>
      </w:r>
      <w:r w:rsidRPr="002F02CE">
        <w:rPr>
          <w:rFonts w:ascii="Marianne" w:hAnsi="Marianne"/>
          <w:b/>
        </w:rPr>
        <w:t>est lancée.</w:t>
      </w:r>
    </w:p>
    <w:p w:rsidR="00CB7675" w:rsidRPr="001C3F77" w:rsidRDefault="00C835B5" w:rsidP="0019245D">
      <w:pPr>
        <w:widowControl/>
        <w:autoSpaceDE/>
        <w:autoSpaceDN/>
        <w:spacing w:before="100" w:beforeAutospacing="1"/>
        <w:jc w:val="both"/>
        <w:rPr>
          <w:rFonts w:ascii="Marianne" w:eastAsia="Times New Roman" w:hAnsi="Marianne" w:cs="Times New Roman"/>
          <w:lang w:eastAsia="fr-FR"/>
        </w:rPr>
      </w:pPr>
      <w:r w:rsidRPr="002F02CE">
        <w:rPr>
          <w:rFonts w:ascii="Marianne" w:eastAsia="Times New Roman" w:hAnsi="Marianne" w:cs="Calibri"/>
          <w:iCs/>
          <w:lang w:eastAsia="fr-FR"/>
        </w:rPr>
        <w:t>L’</w:t>
      </w:r>
      <w:r w:rsidR="00CB7675" w:rsidRPr="002F02CE">
        <w:rPr>
          <w:rFonts w:ascii="Marianne" w:eastAsia="Times New Roman" w:hAnsi="Marianne" w:cs="Calibri"/>
          <w:iCs/>
          <w:lang w:eastAsia="fr-FR"/>
        </w:rPr>
        <w:t>Accord conventionnel</w:t>
      </w:r>
      <w:r w:rsidR="00CB7675" w:rsidRPr="00F579DC">
        <w:rPr>
          <w:rFonts w:ascii="Marianne" w:eastAsia="Times New Roman" w:hAnsi="Marianne" w:cs="Calibri"/>
          <w:iCs/>
          <w:lang w:eastAsia="fr-FR"/>
        </w:rPr>
        <w:t xml:space="preserve"> interprofessionnel (ACI) </w:t>
      </w:r>
      <w:r w:rsidR="00C9535B">
        <w:rPr>
          <w:rFonts w:ascii="Marianne" w:eastAsia="Times New Roman" w:hAnsi="Marianne" w:cs="Calibri"/>
          <w:iCs/>
          <w:lang w:eastAsia="fr-FR"/>
        </w:rPr>
        <w:t>est</w:t>
      </w:r>
      <w:r w:rsidRPr="00F579DC">
        <w:rPr>
          <w:rFonts w:ascii="Marianne" w:eastAsia="Times New Roman" w:hAnsi="Marianne" w:cs="Calibri"/>
          <w:iCs/>
          <w:lang w:eastAsia="fr-FR"/>
        </w:rPr>
        <w:t xml:space="preserve"> signé ce jeudi 9 mars 2023</w:t>
      </w:r>
      <w:r w:rsidR="006960FE" w:rsidRPr="00F579DC">
        <w:rPr>
          <w:rFonts w:ascii="Marianne" w:eastAsia="Times New Roman" w:hAnsi="Marianne" w:cs="Calibri"/>
          <w:iCs/>
          <w:lang w:eastAsia="fr-FR"/>
        </w:rPr>
        <w:t>,</w:t>
      </w:r>
      <w:r w:rsidRPr="00F579DC">
        <w:rPr>
          <w:rFonts w:ascii="Marianne" w:eastAsia="Times New Roman" w:hAnsi="Marianne" w:cs="Calibri"/>
          <w:iCs/>
          <w:lang w:eastAsia="fr-FR"/>
        </w:rPr>
        <w:t xml:space="preserve"> salle Courbet, à Besançon, </w:t>
      </w:r>
      <w:r w:rsidR="00CB7675" w:rsidRPr="00F579DC">
        <w:rPr>
          <w:rFonts w:ascii="Marianne" w:eastAsia="Times New Roman" w:hAnsi="Marianne" w:cs="Calibri"/>
          <w:iCs/>
          <w:lang w:eastAsia="fr-FR"/>
        </w:rPr>
        <w:t>entre</w:t>
      </w:r>
      <w:r w:rsidR="006960FE" w:rsidRPr="00F579DC">
        <w:rPr>
          <w:rFonts w:ascii="Marianne" w:eastAsia="Times New Roman" w:hAnsi="Marianne" w:cs="Calibri"/>
          <w:iCs/>
          <w:lang w:eastAsia="fr-FR"/>
        </w:rPr>
        <w:t xml:space="preserve"> les </w:t>
      </w:r>
      <w:r w:rsidR="006960FE" w:rsidRPr="00780E9D">
        <w:rPr>
          <w:rFonts w:ascii="Marianne" w:eastAsia="Times New Roman" w:hAnsi="Marianne" w:cs="Calibri"/>
          <w:iCs/>
          <w:lang w:eastAsia="fr-FR"/>
        </w:rPr>
        <w:t>professionnels</w:t>
      </w:r>
      <w:r w:rsidR="006960FE" w:rsidRPr="001641DE">
        <w:rPr>
          <w:rFonts w:ascii="Marianne" w:eastAsia="Times New Roman" w:hAnsi="Marianne" w:cs="Calibri"/>
          <w:iCs/>
          <w:lang w:eastAsia="fr-FR"/>
        </w:rPr>
        <w:t>,</w:t>
      </w:r>
      <w:r w:rsidR="00CB7675" w:rsidRPr="001641DE">
        <w:rPr>
          <w:rFonts w:ascii="Marianne" w:eastAsia="Times New Roman" w:hAnsi="Marianne" w:cs="Calibri"/>
          <w:iCs/>
          <w:lang w:eastAsia="fr-FR"/>
        </w:rPr>
        <w:t xml:space="preserve"> l’A</w:t>
      </w:r>
      <w:r w:rsidR="006B3BC8" w:rsidRPr="001641DE">
        <w:rPr>
          <w:rFonts w:ascii="Marianne" w:eastAsia="Times New Roman" w:hAnsi="Marianne" w:cs="Calibri"/>
          <w:iCs/>
          <w:lang w:eastAsia="fr-FR"/>
        </w:rPr>
        <w:t>RS</w:t>
      </w:r>
      <w:r w:rsidR="001C3F77" w:rsidRPr="001641DE">
        <w:rPr>
          <w:rFonts w:ascii="Marianne" w:eastAsia="Times New Roman" w:hAnsi="Marianne" w:cs="Calibri"/>
          <w:iCs/>
          <w:lang w:eastAsia="fr-FR"/>
        </w:rPr>
        <w:t xml:space="preserve"> Bourgogne</w:t>
      </w:r>
      <w:r w:rsidR="002F02CE">
        <w:rPr>
          <w:rFonts w:ascii="Marianne" w:eastAsia="Times New Roman" w:hAnsi="Marianne" w:cs="Calibri"/>
          <w:iCs/>
          <w:lang w:eastAsia="fr-FR"/>
        </w:rPr>
        <w:t>-</w:t>
      </w:r>
      <w:r w:rsidR="001C3F77" w:rsidRPr="001641DE">
        <w:rPr>
          <w:rFonts w:ascii="Marianne" w:eastAsia="Times New Roman" w:hAnsi="Marianne" w:cs="Calibri"/>
          <w:iCs/>
          <w:lang w:eastAsia="fr-FR"/>
        </w:rPr>
        <w:t>Franche-Comté</w:t>
      </w:r>
      <w:r w:rsidR="006960FE" w:rsidRPr="001641DE">
        <w:rPr>
          <w:rFonts w:ascii="Marianne" w:eastAsia="Times New Roman" w:hAnsi="Marianne" w:cs="Calibri"/>
          <w:iCs/>
          <w:lang w:eastAsia="fr-FR"/>
        </w:rPr>
        <w:t xml:space="preserve"> et </w:t>
      </w:r>
      <w:r w:rsidR="00CB7675" w:rsidRPr="001641DE">
        <w:rPr>
          <w:rFonts w:ascii="Marianne" w:eastAsia="Times New Roman" w:hAnsi="Marianne" w:cs="Calibri"/>
          <w:iCs/>
          <w:lang w:eastAsia="fr-FR"/>
        </w:rPr>
        <w:t xml:space="preserve">la </w:t>
      </w:r>
      <w:r w:rsidR="00CB7675" w:rsidRPr="00780E9D">
        <w:rPr>
          <w:rFonts w:ascii="Marianne" w:eastAsia="Times New Roman" w:hAnsi="Marianne" w:cs="Calibri"/>
          <w:iCs/>
          <w:lang w:eastAsia="fr-FR"/>
        </w:rPr>
        <w:t>C</w:t>
      </w:r>
      <w:r w:rsidR="006B3BC8" w:rsidRPr="00780E9D">
        <w:rPr>
          <w:rFonts w:ascii="Marianne" w:eastAsia="Times New Roman" w:hAnsi="Marianne" w:cs="Calibri"/>
          <w:iCs/>
          <w:lang w:eastAsia="fr-FR"/>
        </w:rPr>
        <w:t>PAM</w:t>
      </w:r>
      <w:r w:rsidR="00CB7675" w:rsidRPr="00780E9D">
        <w:rPr>
          <w:rFonts w:ascii="Marianne" w:eastAsia="Times New Roman" w:hAnsi="Marianne" w:cs="Calibri"/>
          <w:iCs/>
          <w:lang w:eastAsia="fr-FR"/>
        </w:rPr>
        <w:t xml:space="preserve"> du </w:t>
      </w:r>
      <w:r w:rsidR="00CB7675" w:rsidRPr="001C3F77">
        <w:rPr>
          <w:rFonts w:ascii="Marianne" w:eastAsia="Times New Roman" w:hAnsi="Marianne" w:cs="Calibri"/>
          <w:iCs/>
          <w:lang w:eastAsia="fr-FR"/>
        </w:rPr>
        <w:t>Doubs</w:t>
      </w:r>
      <w:r w:rsidRPr="001C3F77">
        <w:rPr>
          <w:rFonts w:ascii="Marianne" w:eastAsia="Times New Roman" w:hAnsi="Marianne" w:cs="Calibri"/>
          <w:iCs/>
          <w:lang w:eastAsia="fr-FR"/>
        </w:rPr>
        <w:t>.</w:t>
      </w:r>
    </w:p>
    <w:p w:rsidR="00C835B5" w:rsidRPr="00F579DC" w:rsidRDefault="00CB7675" w:rsidP="0019245D">
      <w:pPr>
        <w:widowControl/>
        <w:autoSpaceDE/>
        <w:autoSpaceDN/>
        <w:spacing w:before="100" w:beforeAutospacing="1"/>
        <w:jc w:val="both"/>
        <w:rPr>
          <w:rFonts w:ascii="Marianne" w:eastAsia="Times New Roman" w:hAnsi="Marianne" w:cs="Calibri"/>
          <w:lang w:eastAsia="fr-FR"/>
        </w:rPr>
      </w:pPr>
      <w:r w:rsidRPr="00F579DC">
        <w:rPr>
          <w:rFonts w:ascii="Marianne" w:eastAsia="Times New Roman" w:hAnsi="Marianne" w:cs="Calibri"/>
          <w:lang w:eastAsia="fr-FR"/>
        </w:rPr>
        <w:t xml:space="preserve">Depuis décembre 2019, </w:t>
      </w:r>
      <w:r w:rsidR="00C835B5" w:rsidRPr="00F579DC">
        <w:rPr>
          <w:rFonts w:ascii="Marianne" w:eastAsia="Times New Roman" w:hAnsi="Marianne" w:cs="Calibri"/>
          <w:lang w:eastAsia="fr-FR"/>
        </w:rPr>
        <w:t>ils</w:t>
      </w:r>
      <w:r w:rsidRPr="00F579DC">
        <w:rPr>
          <w:rFonts w:ascii="Marianne" w:eastAsia="Times New Roman" w:hAnsi="Marianne" w:cs="Calibri"/>
          <w:lang w:eastAsia="fr-FR"/>
        </w:rPr>
        <w:t xml:space="preserve"> sont engagés </w:t>
      </w:r>
      <w:r w:rsidR="00C835B5" w:rsidRPr="00F579DC">
        <w:rPr>
          <w:rFonts w:ascii="Marianne" w:eastAsia="Times New Roman" w:hAnsi="Marianne" w:cs="Calibri"/>
          <w:lang w:eastAsia="fr-FR"/>
        </w:rPr>
        <w:t xml:space="preserve">pour faire aboutir cette forme d’organisation des soins à l’échelle </w:t>
      </w:r>
      <w:r w:rsidR="00A6030B" w:rsidRPr="00F579DC">
        <w:rPr>
          <w:rFonts w:ascii="Marianne" w:eastAsia="Times New Roman" w:hAnsi="Marianne" w:cs="Calibri"/>
          <w:lang w:eastAsia="fr-FR"/>
        </w:rPr>
        <w:t xml:space="preserve">de </w:t>
      </w:r>
      <w:r w:rsidR="00A6030B" w:rsidRPr="002F02CE">
        <w:rPr>
          <w:rFonts w:ascii="Marianne" w:eastAsia="Times New Roman" w:hAnsi="Marianne" w:cs="Calibri"/>
          <w:lang w:eastAsia="fr-FR"/>
        </w:rPr>
        <w:t>Besançon et</w:t>
      </w:r>
      <w:r w:rsidR="001C4496" w:rsidRPr="002F02CE">
        <w:rPr>
          <w:rFonts w:ascii="Marianne" w:eastAsia="Times New Roman" w:hAnsi="Marianne" w:cs="Calibri"/>
          <w:lang w:eastAsia="fr-FR"/>
        </w:rPr>
        <w:t xml:space="preserve"> de sa m</w:t>
      </w:r>
      <w:r w:rsidR="00A6030B" w:rsidRPr="002F02CE">
        <w:rPr>
          <w:rFonts w:ascii="Marianne" w:eastAsia="Times New Roman" w:hAnsi="Marianne" w:cs="Calibri"/>
          <w:lang w:eastAsia="fr-FR"/>
        </w:rPr>
        <w:t>étropole</w:t>
      </w:r>
      <w:r w:rsidR="00A6030B" w:rsidRPr="00F579DC">
        <w:rPr>
          <w:rFonts w:ascii="Marianne" w:eastAsia="Times New Roman" w:hAnsi="Marianne" w:cs="Calibri"/>
          <w:lang w:eastAsia="fr-FR"/>
        </w:rPr>
        <w:t xml:space="preserve"> et la crise sanitaire des 3 dernières années a accéléré leur volonté de coopérer pour gagner en efficacité.</w:t>
      </w:r>
    </w:p>
    <w:p w:rsidR="0019245D" w:rsidRPr="00F579DC" w:rsidRDefault="00C835B5" w:rsidP="0019245D">
      <w:pPr>
        <w:widowControl/>
        <w:autoSpaceDE/>
        <w:autoSpaceDN/>
        <w:spacing w:before="100" w:beforeAutospacing="1"/>
        <w:jc w:val="both"/>
        <w:rPr>
          <w:rFonts w:ascii="Marianne" w:eastAsia="Times New Roman" w:hAnsi="Marianne" w:cs="Calibri"/>
          <w:lang w:eastAsia="fr-FR"/>
        </w:rPr>
      </w:pPr>
      <w:r w:rsidRPr="00F579DC">
        <w:rPr>
          <w:rFonts w:ascii="Marianne" w:eastAsia="Times New Roman" w:hAnsi="Marianne" w:cs="Calibri"/>
          <w:lang w:eastAsia="fr-FR"/>
        </w:rPr>
        <w:t>Objectif principal</w:t>
      </w:r>
      <w:r w:rsidRPr="00F579DC">
        <w:rPr>
          <w:rFonts w:ascii="Calibri" w:eastAsia="Times New Roman" w:hAnsi="Calibri" w:cs="Calibri"/>
          <w:lang w:eastAsia="fr-FR"/>
        </w:rPr>
        <w:t> </w:t>
      </w:r>
      <w:r w:rsidRPr="00F579DC">
        <w:rPr>
          <w:rFonts w:ascii="Marianne" w:eastAsia="Times New Roman" w:hAnsi="Marianne" w:cs="Calibri"/>
          <w:lang w:eastAsia="fr-FR"/>
        </w:rPr>
        <w:t xml:space="preserve">: </w:t>
      </w:r>
      <w:r w:rsidR="00CB7675" w:rsidRPr="00F579DC">
        <w:rPr>
          <w:rFonts w:ascii="Marianne" w:eastAsia="Times New Roman" w:hAnsi="Marianne" w:cs="Calibri"/>
          <w:lang w:eastAsia="fr-FR"/>
        </w:rPr>
        <w:t>améliorer la prise en charge de la santé de la population</w:t>
      </w:r>
      <w:r w:rsidR="0019245D" w:rsidRPr="00F579DC">
        <w:rPr>
          <w:rFonts w:ascii="Marianne" w:eastAsia="Times New Roman" w:hAnsi="Marianne" w:cs="Calibri"/>
          <w:lang w:eastAsia="fr-FR"/>
        </w:rPr>
        <w:t>,</w:t>
      </w:r>
      <w:r w:rsidR="00CB7675" w:rsidRPr="00F579DC">
        <w:rPr>
          <w:rFonts w:ascii="Marianne" w:eastAsia="Times New Roman" w:hAnsi="Marianne" w:cs="Calibri"/>
          <w:lang w:eastAsia="fr-FR"/>
        </w:rPr>
        <w:t xml:space="preserve"> en renforçant la coordination interprofessionnelle et en développant des actions partagées entre les </w:t>
      </w:r>
      <w:r w:rsidR="00CB7675" w:rsidRPr="00780E9D">
        <w:rPr>
          <w:rFonts w:ascii="Marianne" w:eastAsia="Times New Roman" w:hAnsi="Marianne" w:cs="Calibri"/>
          <w:lang w:eastAsia="fr-FR"/>
        </w:rPr>
        <w:t xml:space="preserve">acteurs </w:t>
      </w:r>
      <w:r w:rsidR="006B3BC8" w:rsidRPr="00780E9D">
        <w:rPr>
          <w:rFonts w:ascii="Marianne" w:eastAsia="Times New Roman" w:hAnsi="Marianne" w:cs="Calibri"/>
          <w:lang w:eastAsia="fr-FR"/>
        </w:rPr>
        <w:t>de santé</w:t>
      </w:r>
      <w:r w:rsidR="00CB7675" w:rsidRPr="00780E9D">
        <w:rPr>
          <w:rFonts w:ascii="Marianne" w:eastAsia="Times New Roman" w:hAnsi="Marianne" w:cs="Calibri"/>
          <w:lang w:eastAsia="fr-FR"/>
        </w:rPr>
        <w:t xml:space="preserve">, les intervenants </w:t>
      </w:r>
      <w:r w:rsidR="0019245D" w:rsidRPr="00780E9D">
        <w:rPr>
          <w:rFonts w:ascii="Marianne" w:eastAsia="Times New Roman" w:hAnsi="Marianne" w:cs="Calibri"/>
          <w:lang w:eastAsia="fr-FR"/>
        </w:rPr>
        <w:t>du champ médico-social,</w:t>
      </w:r>
      <w:r w:rsidR="00CB7675" w:rsidRPr="00780E9D">
        <w:rPr>
          <w:rFonts w:ascii="Marianne" w:eastAsia="Times New Roman" w:hAnsi="Marianne" w:cs="Calibri"/>
          <w:lang w:eastAsia="fr-FR"/>
        </w:rPr>
        <w:t xml:space="preserve"> </w:t>
      </w:r>
      <w:r w:rsidR="0019245D" w:rsidRPr="00780E9D">
        <w:rPr>
          <w:rFonts w:ascii="Marianne" w:eastAsia="Times New Roman" w:hAnsi="Marianne" w:cs="Calibri"/>
          <w:lang w:eastAsia="fr-FR"/>
        </w:rPr>
        <w:t>mais aussi les usagers et les associations…</w:t>
      </w:r>
    </w:p>
    <w:p w:rsidR="0019245D" w:rsidRPr="00F579DC" w:rsidRDefault="0019245D" w:rsidP="0019245D">
      <w:pPr>
        <w:widowControl/>
        <w:autoSpaceDE/>
        <w:autoSpaceDN/>
        <w:spacing w:before="100" w:beforeAutospacing="1"/>
        <w:jc w:val="both"/>
        <w:rPr>
          <w:rFonts w:ascii="Marianne" w:eastAsia="Times New Roman" w:hAnsi="Marianne" w:cs="Times New Roman"/>
          <w:color w:val="000000"/>
          <w:lang w:eastAsia="fr-FR"/>
        </w:rPr>
      </w:pPr>
      <w:r w:rsidRPr="00F579DC">
        <w:rPr>
          <w:rFonts w:ascii="Marianne" w:eastAsia="Times New Roman" w:hAnsi="Marianne" w:cs="Times New Roman"/>
          <w:color w:val="000000"/>
          <w:lang w:eastAsia="fr-FR"/>
        </w:rPr>
        <w:t>La CPTS regroupe déjà plus de 200 adhérents</w:t>
      </w:r>
      <w:r w:rsidRPr="00F579DC">
        <w:rPr>
          <w:rFonts w:ascii="Calibri" w:eastAsia="Times New Roman" w:hAnsi="Calibri" w:cs="Calibri"/>
          <w:color w:val="000000"/>
          <w:lang w:eastAsia="fr-FR"/>
        </w:rPr>
        <w:t> </w:t>
      </w:r>
      <w:r w:rsidRPr="00F579DC">
        <w:rPr>
          <w:rFonts w:ascii="Marianne" w:eastAsia="Times New Roman" w:hAnsi="Marianne" w:cs="Times New Roman"/>
          <w:color w:val="000000"/>
          <w:lang w:eastAsia="fr-FR"/>
        </w:rPr>
        <w:t>: des professionnels de sant</w:t>
      </w:r>
      <w:r w:rsidRPr="00F579DC">
        <w:rPr>
          <w:rFonts w:ascii="Marianne" w:eastAsia="Times New Roman" w:hAnsi="Marianne" w:cs="Marianne"/>
          <w:color w:val="000000"/>
          <w:lang w:eastAsia="fr-FR"/>
        </w:rPr>
        <w:t>é</w:t>
      </w:r>
      <w:r w:rsidRPr="00F579DC">
        <w:rPr>
          <w:rFonts w:ascii="Marianne" w:eastAsia="Times New Roman" w:hAnsi="Marianne" w:cs="Times New Roman"/>
          <w:color w:val="000000"/>
          <w:lang w:eastAsia="fr-FR"/>
        </w:rPr>
        <w:t xml:space="preserve"> lib</w:t>
      </w:r>
      <w:r w:rsidRPr="00F579DC">
        <w:rPr>
          <w:rFonts w:ascii="Marianne" w:eastAsia="Times New Roman" w:hAnsi="Marianne" w:cs="Marianne"/>
          <w:color w:val="000000"/>
          <w:lang w:eastAsia="fr-FR"/>
        </w:rPr>
        <w:t>é</w:t>
      </w:r>
      <w:r w:rsidRPr="00F579DC">
        <w:rPr>
          <w:rFonts w:ascii="Marianne" w:eastAsia="Times New Roman" w:hAnsi="Marianne" w:cs="Times New Roman"/>
          <w:color w:val="000000"/>
          <w:lang w:eastAsia="fr-FR"/>
        </w:rPr>
        <w:t>raux (médecins généralistes, pharmaciens, infirmiers, kinésithérapeutes, orthophonistes, pédiatres, sages-femmes, pédicure-podologues, psychologues…), des établissements et services (le CHRU, le centre hospitalier de Novillars, les cliniques, le Dispositif d’appui à la coordination/DAC…),</w:t>
      </w:r>
      <w:r w:rsidR="00821396">
        <w:rPr>
          <w:rFonts w:ascii="Marianne" w:eastAsia="Times New Roman" w:hAnsi="Marianne" w:cs="Times New Roman"/>
          <w:color w:val="000000"/>
          <w:lang w:eastAsia="fr-FR"/>
        </w:rPr>
        <w:t xml:space="preserve"> </w:t>
      </w:r>
      <w:r w:rsidR="00821396" w:rsidRPr="002F02CE">
        <w:rPr>
          <w:rFonts w:ascii="Marianne" w:eastAsia="Times New Roman" w:hAnsi="Marianne" w:cs="Times New Roman"/>
          <w:color w:val="000000"/>
          <w:lang w:eastAsia="fr-FR"/>
        </w:rPr>
        <w:t>la caisse d’assurance maladie,</w:t>
      </w:r>
      <w:r w:rsidRPr="002F02CE">
        <w:rPr>
          <w:rFonts w:ascii="Marianne" w:eastAsia="Times New Roman" w:hAnsi="Marianne" w:cs="Times New Roman"/>
          <w:color w:val="000000"/>
          <w:lang w:eastAsia="fr-FR"/>
        </w:rPr>
        <w:t xml:space="preserve"> les</w:t>
      </w:r>
      <w:r w:rsidRPr="00F579DC">
        <w:rPr>
          <w:rFonts w:ascii="Marianne" w:eastAsia="Times New Roman" w:hAnsi="Marianne" w:cs="Times New Roman"/>
          <w:color w:val="000000"/>
          <w:lang w:eastAsia="fr-FR"/>
        </w:rPr>
        <w:t xml:space="preserve"> collectivités territoriales, dont la Ville de Besançon</w:t>
      </w:r>
      <w:r w:rsidR="002F02CE">
        <w:rPr>
          <w:rFonts w:ascii="Marianne" w:eastAsia="Times New Roman" w:hAnsi="Marianne" w:cs="Times New Roman"/>
          <w:color w:val="000000"/>
          <w:lang w:eastAsia="fr-FR"/>
        </w:rPr>
        <w:t>,</w:t>
      </w:r>
      <w:r w:rsidR="00780E9D">
        <w:rPr>
          <w:rFonts w:ascii="Marianne" w:eastAsia="Times New Roman" w:hAnsi="Marianne" w:cs="Times New Roman"/>
          <w:color w:val="000000"/>
          <w:lang w:eastAsia="fr-FR"/>
        </w:rPr>
        <w:t xml:space="preserve"> et les représentants d’usagers</w:t>
      </w:r>
      <w:r w:rsidRPr="00F579DC">
        <w:rPr>
          <w:rFonts w:ascii="Marianne" w:eastAsia="Times New Roman" w:hAnsi="Marianne" w:cs="Times New Roman"/>
          <w:color w:val="000000"/>
          <w:lang w:eastAsia="fr-FR"/>
        </w:rPr>
        <w:t xml:space="preserve">. La </w:t>
      </w:r>
      <w:r w:rsidR="006960FE" w:rsidRPr="00F579DC">
        <w:rPr>
          <w:rFonts w:ascii="Marianne" w:eastAsia="Times New Roman" w:hAnsi="Marianne" w:cs="Times New Roman"/>
          <w:color w:val="000000"/>
          <w:lang w:eastAsia="fr-FR"/>
        </w:rPr>
        <w:t>communauté</w:t>
      </w:r>
      <w:r w:rsidRPr="00F579DC">
        <w:rPr>
          <w:rFonts w:ascii="Marianne" w:eastAsia="Times New Roman" w:hAnsi="Marianne" w:cs="Times New Roman"/>
          <w:color w:val="000000"/>
          <w:lang w:eastAsia="fr-FR"/>
        </w:rPr>
        <w:t xml:space="preserve"> travaille également en collaboration étroite avec les structures médico-sociales et sociales du territoire. </w:t>
      </w:r>
    </w:p>
    <w:p w:rsidR="0019245D" w:rsidRPr="00F579DC" w:rsidRDefault="0019245D" w:rsidP="0019245D">
      <w:pPr>
        <w:widowControl/>
        <w:autoSpaceDE/>
        <w:autoSpaceDN/>
        <w:spacing w:before="100" w:beforeAutospacing="1"/>
        <w:rPr>
          <w:rFonts w:ascii="Marianne" w:eastAsia="Times New Roman" w:hAnsi="Marianne" w:cs="Times New Roman"/>
          <w:lang w:eastAsia="fr-FR"/>
        </w:rPr>
      </w:pPr>
      <w:r w:rsidRPr="00F579DC">
        <w:rPr>
          <w:rFonts w:ascii="Marianne" w:eastAsia="Times New Roman" w:hAnsi="Marianne" w:cs="Calibri"/>
          <w:b/>
          <w:bCs/>
          <w:lang w:eastAsia="fr-FR"/>
        </w:rPr>
        <w:t>Trois axes prioritaires</w:t>
      </w:r>
    </w:p>
    <w:p w:rsidR="0019245D" w:rsidRPr="00F579DC" w:rsidRDefault="0019245D" w:rsidP="0019245D">
      <w:pPr>
        <w:widowControl/>
        <w:autoSpaceDE/>
        <w:autoSpaceDN/>
        <w:spacing w:before="100" w:beforeAutospacing="1"/>
        <w:rPr>
          <w:rFonts w:ascii="Marianne" w:eastAsia="Times New Roman" w:hAnsi="Marianne" w:cs="Times New Roman"/>
          <w:lang w:eastAsia="fr-FR"/>
        </w:rPr>
      </w:pPr>
      <w:r w:rsidRPr="00F579DC">
        <w:rPr>
          <w:rFonts w:ascii="Marianne" w:eastAsia="Times New Roman" w:hAnsi="Marianne" w:cs="Calibri"/>
          <w:lang w:eastAsia="fr-FR"/>
        </w:rPr>
        <w:t>Dans un premier temps, le projet de santé de la CPTS s’organise autour de trois axes prioritaires</w:t>
      </w:r>
      <w:r w:rsidRPr="00F579DC">
        <w:rPr>
          <w:rFonts w:ascii="Calibri" w:eastAsia="Times New Roman" w:hAnsi="Calibri" w:cs="Calibri"/>
          <w:lang w:eastAsia="fr-FR"/>
        </w:rPr>
        <w:t> </w:t>
      </w:r>
      <w:r w:rsidRPr="00F579DC">
        <w:rPr>
          <w:rFonts w:ascii="Marianne" w:eastAsia="Times New Roman" w:hAnsi="Marianne" w:cs="Calibri"/>
          <w:lang w:eastAsia="fr-FR"/>
        </w:rPr>
        <w:t>:</w:t>
      </w:r>
    </w:p>
    <w:p w:rsidR="0019245D" w:rsidRPr="00F579DC" w:rsidRDefault="0019245D" w:rsidP="0019245D">
      <w:pPr>
        <w:widowControl/>
        <w:autoSpaceDE/>
        <w:autoSpaceDN/>
        <w:spacing w:before="100" w:beforeAutospacing="1"/>
        <w:rPr>
          <w:rFonts w:ascii="Marianne" w:eastAsia="Times New Roman" w:hAnsi="Marianne" w:cs="Times New Roman"/>
          <w:lang w:eastAsia="fr-FR"/>
        </w:rPr>
      </w:pPr>
      <w:r w:rsidRPr="00F579DC">
        <w:rPr>
          <w:rFonts w:ascii="Marianne" w:eastAsia="Times New Roman" w:hAnsi="Marianne" w:cs="Times New Roman"/>
          <w:b/>
          <w:bCs/>
          <w:iCs/>
          <w:color w:val="000000"/>
          <w:lang w:eastAsia="fr-FR"/>
        </w:rPr>
        <w:t>Améliorer l’accès aux soins en facilitant le recours à un médecin traitant</w:t>
      </w:r>
      <w:r w:rsidRPr="00F579DC">
        <w:rPr>
          <w:rFonts w:ascii="Calibri" w:eastAsia="Times New Roman" w:hAnsi="Calibri" w:cs="Calibri"/>
          <w:b/>
          <w:bCs/>
          <w:iCs/>
          <w:color w:val="000000"/>
          <w:lang w:eastAsia="fr-FR"/>
        </w:rPr>
        <w:t> </w:t>
      </w:r>
    </w:p>
    <w:p w:rsidR="0019245D" w:rsidRPr="00F579DC" w:rsidRDefault="0019245D" w:rsidP="0019245D">
      <w:pPr>
        <w:widowControl/>
        <w:autoSpaceDE/>
        <w:autoSpaceDN/>
        <w:spacing w:before="100" w:beforeAutospacing="1"/>
        <w:jc w:val="both"/>
        <w:rPr>
          <w:rFonts w:ascii="Marianne" w:eastAsia="Times New Roman" w:hAnsi="Marianne" w:cs="Times New Roman"/>
          <w:color w:val="000000"/>
          <w:lang w:eastAsia="fr-FR"/>
        </w:rPr>
      </w:pPr>
      <w:r w:rsidRPr="00F579DC">
        <w:rPr>
          <w:rFonts w:ascii="Marianne" w:eastAsia="Times New Roman" w:hAnsi="Marianne" w:cs="Times New Roman"/>
          <w:color w:val="000000"/>
          <w:lang w:eastAsia="fr-FR"/>
        </w:rPr>
        <w:t>Il s’agit de permettre à toutes les personnes de 16 ans et plus, n’ayant actuellement pas de médecin traitant, d’y avoir accès, en particulier les sujets en situation de fragilité</w:t>
      </w:r>
      <w:r w:rsidRPr="00F579DC">
        <w:rPr>
          <w:rFonts w:ascii="Calibri" w:eastAsia="Times New Roman" w:hAnsi="Calibri" w:cs="Calibri"/>
          <w:color w:val="000000"/>
          <w:lang w:eastAsia="fr-FR"/>
        </w:rPr>
        <w:t> </w:t>
      </w:r>
      <w:r w:rsidRPr="00F579DC">
        <w:rPr>
          <w:rFonts w:ascii="Marianne" w:eastAsia="Times New Roman" w:hAnsi="Marianne" w:cs="Times New Roman"/>
          <w:color w:val="000000"/>
          <w:lang w:eastAsia="fr-FR"/>
        </w:rPr>
        <w:t xml:space="preserve">: patients atteints de maladies chroniques et/ou </w:t>
      </w:r>
      <w:r w:rsidRPr="00F579DC">
        <w:rPr>
          <w:rFonts w:ascii="Marianne" w:eastAsia="Times New Roman" w:hAnsi="Marianne" w:cs="Marianne"/>
          <w:color w:val="000000"/>
          <w:lang w:eastAsia="fr-FR"/>
        </w:rPr>
        <w:t>â</w:t>
      </w:r>
      <w:r w:rsidRPr="00F579DC">
        <w:rPr>
          <w:rFonts w:ascii="Marianne" w:eastAsia="Times New Roman" w:hAnsi="Marianne" w:cs="Times New Roman"/>
          <w:color w:val="000000"/>
          <w:lang w:eastAsia="fr-FR"/>
        </w:rPr>
        <w:t>g</w:t>
      </w:r>
      <w:r w:rsidRPr="00F579DC">
        <w:rPr>
          <w:rFonts w:ascii="Marianne" w:eastAsia="Times New Roman" w:hAnsi="Marianne" w:cs="Marianne"/>
          <w:color w:val="000000"/>
          <w:lang w:eastAsia="fr-FR"/>
        </w:rPr>
        <w:t>é</w:t>
      </w:r>
      <w:r w:rsidRPr="00F579DC">
        <w:rPr>
          <w:rFonts w:ascii="Marianne" w:eastAsia="Times New Roman" w:hAnsi="Marianne" w:cs="Times New Roman"/>
          <w:color w:val="000000"/>
          <w:lang w:eastAsia="fr-FR"/>
        </w:rPr>
        <w:t>s, personnes en situation de pr</w:t>
      </w:r>
      <w:r w:rsidRPr="00F579DC">
        <w:rPr>
          <w:rFonts w:ascii="Marianne" w:eastAsia="Times New Roman" w:hAnsi="Marianne" w:cs="Marianne"/>
          <w:color w:val="000000"/>
          <w:lang w:eastAsia="fr-FR"/>
        </w:rPr>
        <w:t>é</w:t>
      </w:r>
      <w:r w:rsidRPr="00F579DC">
        <w:rPr>
          <w:rFonts w:ascii="Marianne" w:eastAsia="Times New Roman" w:hAnsi="Marianne" w:cs="Times New Roman"/>
          <w:color w:val="000000"/>
          <w:lang w:eastAsia="fr-FR"/>
        </w:rPr>
        <w:t>carit</w:t>
      </w:r>
      <w:r w:rsidRPr="00F579DC">
        <w:rPr>
          <w:rFonts w:ascii="Marianne" w:eastAsia="Times New Roman" w:hAnsi="Marianne" w:cs="Marianne"/>
          <w:color w:val="000000"/>
          <w:lang w:eastAsia="fr-FR"/>
        </w:rPr>
        <w:t>é</w:t>
      </w:r>
      <w:r w:rsidRPr="00F579DC">
        <w:rPr>
          <w:rFonts w:ascii="Marianne" w:eastAsia="Times New Roman" w:hAnsi="Marianne" w:cs="Times New Roman"/>
          <w:color w:val="000000"/>
          <w:lang w:eastAsia="fr-FR"/>
        </w:rPr>
        <w:t>. L</w:t>
      </w:r>
      <w:r w:rsidRPr="00F579DC">
        <w:rPr>
          <w:rFonts w:ascii="Marianne" w:eastAsia="Times New Roman" w:hAnsi="Marianne" w:cs="Marianne"/>
          <w:color w:val="000000"/>
          <w:lang w:eastAsia="fr-FR"/>
        </w:rPr>
        <w:t>’</w:t>
      </w:r>
      <w:r w:rsidRPr="00F579DC">
        <w:rPr>
          <w:rFonts w:ascii="Marianne" w:eastAsia="Times New Roman" w:hAnsi="Marianne" w:cs="Times New Roman"/>
          <w:color w:val="000000"/>
          <w:lang w:eastAsia="fr-FR"/>
        </w:rPr>
        <w:t xml:space="preserve">objectif est </w:t>
      </w:r>
      <w:r w:rsidRPr="00F579DC">
        <w:rPr>
          <w:rFonts w:ascii="Marianne" w:eastAsia="Times New Roman" w:hAnsi="Marianne" w:cs="Marianne"/>
          <w:color w:val="000000"/>
          <w:lang w:eastAsia="fr-FR"/>
        </w:rPr>
        <w:t>é</w:t>
      </w:r>
      <w:r w:rsidRPr="00F579DC">
        <w:rPr>
          <w:rFonts w:ascii="Marianne" w:eastAsia="Times New Roman" w:hAnsi="Marianne" w:cs="Times New Roman"/>
          <w:color w:val="000000"/>
          <w:lang w:eastAsia="fr-FR"/>
        </w:rPr>
        <w:t xml:space="preserve">galement de faciliter le recours </w:t>
      </w:r>
      <w:r w:rsidRPr="00F579DC">
        <w:rPr>
          <w:rFonts w:ascii="Marianne" w:eastAsia="Times New Roman" w:hAnsi="Marianne" w:cs="Marianne"/>
          <w:color w:val="000000"/>
          <w:lang w:eastAsia="fr-FR"/>
        </w:rPr>
        <w:t>à</w:t>
      </w:r>
      <w:r w:rsidRPr="00F579DC">
        <w:rPr>
          <w:rFonts w:ascii="Marianne" w:eastAsia="Times New Roman" w:hAnsi="Marianne" w:cs="Times New Roman"/>
          <w:color w:val="000000"/>
          <w:lang w:eastAsia="fr-FR"/>
        </w:rPr>
        <w:t xml:space="preserve"> des soins non programm</w:t>
      </w:r>
      <w:r w:rsidRPr="00F579DC">
        <w:rPr>
          <w:rFonts w:ascii="Marianne" w:eastAsia="Times New Roman" w:hAnsi="Marianne" w:cs="Marianne"/>
          <w:color w:val="000000"/>
          <w:lang w:eastAsia="fr-FR"/>
        </w:rPr>
        <w:t>é</w:t>
      </w:r>
      <w:r w:rsidRPr="00F579DC">
        <w:rPr>
          <w:rFonts w:ascii="Marianne" w:eastAsia="Times New Roman" w:hAnsi="Marianne" w:cs="Times New Roman"/>
          <w:color w:val="000000"/>
          <w:lang w:eastAsia="fr-FR"/>
        </w:rPr>
        <w:t>s, c</w:t>
      </w:r>
      <w:r w:rsidRPr="00F579DC">
        <w:rPr>
          <w:rFonts w:ascii="Marianne" w:eastAsia="Times New Roman" w:hAnsi="Marianne" w:cs="Marianne"/>
          <w:color w:val="000000"/>
          <w:lang w:eastAsia="fr-FR"/>
        </w:rPr>
        <w:t>’</w:t>
      </w:r>
      <w:r w:rsidRPr="00F579DC">
        <w:rPr>
          <w:rFonts w:ascii="Marianne" w:eastAsia="Times New Roman" w:hAnsi="Marianne" w:cs="Times New Roman"/>
          <w:color w:val="000000"/>
          <w:lang w:eastAsia="fr-FR"/>
        </w:rPr>
        <w:t>est-</w:t>
      </w:r>
      <w:r w:rsidRPr="00F579DC">
        <w:rPr>
          <w:rFonts w:ascii="Marianne" w:eastAsia="Times New Roman" w:hAnsi="Marianne" w:cs="Marianne"/>
          <w:color w:val="000000"/>
          <w:lang w:eastAsia="fr-FR"/>
        </w:rPr>
        <w:t>à</w:t>
      </w:r>
      <w:r w:rsidRPr="00F579DC">
        <w:rPr>
          <w:rFonts w:ascii="Marianne" w:eastAsia="Times New Roman" w:hAnsi="Marianne" w:cs="Times New Roman"/>
          <w:color w:val="000000"/>
          <w:lang w:eastAsia="fr-FR"/>
        </w:rPr>
        <w:t>-dire sans urgence vitale, mais nécessitant une prise en charge dans les 48 heures.</w:t>
      </w:r>
    </w:p>
    <w:p w:rsidR="0019245D" w:rsidRPr="00F579DC" w:rsidRDefault="0019245D" w:rsidP="0019245D">
      <w:pPr>
        <w:widowControl/>
        <w:autoSpaceDE/>
        <w:autoSpaceDN/>
        <w:spacing w:before="100" w:beforeAutospacing="1"/>
        <w:jc w:val="both"/>
        <w:rPr>
          <w:rFonts w:ascii="Marianne" w:eastAsia="Times New Roman" w:hAnsi="Marianne" w:cs="Times New Roman"/>
          <w:b/>
          <w:bCs/>
          <w:i/>
          <w:iCs/>
          <w:color w:val="000000"/>
          <w:lang w:eastAsia="fr-FR"/>
        </w:rPr>
      </w:pPr>
    </w:p>
    <w:p w:rsidR="0019245D" w:rsidRPr="00F579DC" w:rsidRDefault="0019245D" w:rsidP="0019245D">
      <w:pPr>
        <w:widowControl/>
        <w:autoSpaceDE/>
        <w:autoSpaceDN/>
        <w:spacing w:before="100" w:beforeAutospacing="1"/>
        <w:jc w:val="both"/>
        <w:rPr>
          <w:rFonts w:ascii="Marianne" w:eastAsia="Times New Roman" w:hAnsi="Marianne" w:cs="Times New Roman"/>
          <w:b/>
          <w:bCs/>
          <w:i/>
          <w:iCs/>
          <w:color w:val="000000"/>
          <w:lang w:eastAsia="fr-FR"/>
        </w:rPr>
      </w:pPr>
    </w:p>
    <w:p w:rsidR="0019245D" w:rsidRPr="00F579DC" w:rsidRDefault="0019245D" w:rsidP="0019245D">
      <w:pPr>
        <w:widowControl/>
        <w:autoSpaceDE/>
        <w:autoSpaceDN/>
        <w:spacing w:before="100" w:beforeAutospacing="1"/>
        <w:jc w:val="both"/>
        <w:rPr>
          <w:rFonts w:ascii="Marianne" w:eastAsia="Times New Roman" w:hAnsi="Marianne" w:cs="Times New Roman"/>
          <w:b/>
          <w:bCs/>
          <w:i/>
          <w:iCs/>
          <w:color w:val="000000"/>
          <w:lang w:eastAsia="fr-FR"/>
        </w:rPr>
      </w:pPr>
    </w:p>
    <w:p w:rsidR="0019245D" w:rsidRPr="00F579DC" w:rsidRDefault="0019245D" w:rsidP="0019245D">
      <w:pPr>
        <w:widowControl/>
        <w:autoSpaceDE/>
        <w:autoSpaceDN/>
        <w:spacing w:before="100" w:beforeAutospacing="1"/>
        <w:jc w:val="both"/>
        <w:rPr>
          <w:rFonts w:ascii="Marianne" w:eastAsia="Times New Roman" w:hAnsi="Marianne" w:cs="Times New Roman"/>
          <w:b/>
          <w:bCs/>
          <w:iCs/>
          <w:color w:val="000000"/>
          <w:lang w:eastAsia="fr-FR"/>
        </w:rPr>
      </w:pPr>
      <w:r w:rsidRPr="00F579DC">
        <w:rPr>
          <w:rFonts w:ascii="Marianne" w:eastAsia="Times New Roman" w:hAnsi="Marianne" w:cs="Times New Roman"/>
          <w:b/>
          <w:bCs/>
          <w:iCs/>
          <w:color w:val="000000"/>
          <w:lang w:eastAsia="fr-FR"/>
        </w:rPr>
        <w:t>Organiser le parcours pluriprofessionnel autour du patient</w:t>
      </w:r>
    </w:p>
    <w:p w:rsidR="0019245D" w:rsidRPr="00F579DC" w:rsidRDefault="0019245D" w:rsidP="0019245D">
      <w:pPr>
        <w:widowControl/>
        <w:autoSpaceDE/>
        <w:autoSpaceDN/>
        <w:spacing w:before="100" w:beforeAutospacing="1"/>
        <w:jc w:val="both"/>
        <w:rPr>
          <w:rFonts w:ascii="Marianne" w:eastAsia="Times New Roman" w:hAnsi="Marianne" w:cs="Times New Roman"/>
          <w:lang w:eastAsia="fr-FR"/>
        </w:rPr>
      </w:pPr>
      <w:r w:rsidRPr="00F579DC">
        <w:rPr>
          <w:rFonts w:ascii="Marianne" w:eastAsia="Times New Roman" w:hAnsi="Marianne" w:cs="Times New Roman"/>
          <w:color w:val="000000"/>
          <w:lang w:eastAsia="fr-FR"/>
        </w:rPr>
        <w:t>Priorités</w:t>
      </w:r>
      <w:r w:rsidRPr="00F579DC">
        <w:rPr>
          <w:rFonts w:ascii="Calibri" w:eastAsia="Times New Roman" w:hAnsi="Calibri" w:cs="Calibri"/>
          <w:color w:val="000000"/>
          <w:lang w:eastAsia="fr-FR"/>
        </w:rPr>
        <w:t> </w:t>
      </w:r>
      <w:r w:rsidRPr="00F579DC">
        <w:rPr>
          <w:rFonts w:ascii="Marianne" w:eastAsia="Times New Roman" w:hAnsi="Marianne" w:cs="Times New Roman"/>
          <w:color w:val="000000"/>
          <w:lang w:eastAsia="fr-FR"/>
        </w:rPr>
        <w:t xml:space="preserve">: le repérage précoce des signes d’insuffisance cardiaque chez les patients de 65 ans </w:t>
      </w:r>
      <w:r w:rsidR="002F02CE">
        <w:rPr>
          <w:rFonts w:ascii="Marianne" w:eastAsia="Times New Roman" w:hAnsi="Marianne" w:cs="Times New Roman"/>
          <w:color w:val="000000"/>
          <w:lang w:eastAsia="fr-FR"/>
        </w:rPr>
        <w:t>et +,</w:t>
      </w:r>
      <w:r w:rsidRPr="00F579DC">
        <w:rPr>
          <w:rFonts w:ascii="Calibri" w:eastAsia="Times New Roman" w:hAnsi="Calibri" w:cs="Calibri"/>
          <w:color w:val="000000"/>
          <w:lang w:eastAsia="fr-FR"/>
        </w:rPr>
        <w:t> </w:t>
      </w:r>
      <w:r w:rsidRPr="00F579DC">
        <w:rPr>
          <w:rFonts w:ascii="Marianne" w:eastAsia="Times New Roman" w:hAnsi="Marianne" w:cs="Times New Roman"/>
          <w:color w:val="000000"/>
          <w:lang w:eastAsia="fr-FR"/>
        </w:rPr>
        <w:t>ou encore l’amélioration des entrées et sorties d’hospitalisation pour les sujets âgés en assurant une meilleure coordination entre tous les intervenants, notamment chez les personnes en perte d’autonomie.</w:t>
      </w:r>
    </w:p>
    <w:p w:rsidR="0019245D" w:rsidRPr="00F579DC" w:rsidRDefault="0019245D" w:rsidP="0019245D">
      <w:pPr>
        <w:widowControl/>
        <w:autoSpaceDE/>
        <w:autoSpaceDN/>
        <w:spacing w:before="100" w:beforeAutospacing="1"/>
        <w:rPr>
          <w:rFonts w:ascii="Marianne" w:eastAsia="Times New Roman" w:hAnsi="Marianne" w:cs="Times New Roman"/>
          <w:lang w:eastAsia="fr-FR"/>
        </w:rPr>
      </w:pPr>
      <w:r w:rsidRPr="00F579DC">
        <w:rPr>
          <w:rFonts w:ascii="Marianne" w:eastAsia="Times New Roman" w:hAnsi="Marianne" w:cs="Times New Roman"/>
          <w:b/>
          <w:bCs/>
          <w:iCs/>
          <w:color w:val="000000"/>
          <w:lang w:eastAsia="fr-FR"/>
        </w:rPr>
        <w:t>Développer la prévention</w:t>
      </w:r>
    </w:p>
    <w:p w:rsidR="006960FE" w:rsidRPr="00F579DC" w:rsidRDefault="0019245D" w:rsidP="006960FE">
      <w:pPr>
        <w:widowControl/>
        <w:autoSpaceDE/>
        <w:autoSpaceDN/>
        <w:spacing w:before="100" w:beforeAutospacing="1"/>
        <w:jc w:val="both"/>
        <w:rPr>
          <w:rFonts w:ascii="Marianne" w:eastAsia="Times New Roman" w:hAnsi="Marianne" w:cs="Times New Roman"/>
          <w:color w:val="000000"/>
          <w:lang w:eastAsia="fr-FR"/>
        </w:rPr>
      </w:pPr>
      <w:r w:rsidRPr="00F579DC">
        <w:rPr>
          <w:rFonts w:ascii="Marianne" w:eastAsia="Times New Roman" w:hAnsi="Marianne" w:cs="Times New Roman"/>
          <w:color w:val="000000"/>
          <w:lang w:eastAsia="fr-FR"/>
        </w:rPr>
        <w:t xml:space="preserve">La promotion des dépistages des cancers </w:t>
      </w:r>
      <w:r w:rsidR="006960FE" w:rsidRPr="00F579DC">
        <w:rPr>
          <w:rFonts w:ascii="Marianne" w:eastAsia="Times New Roman" w:hAnsi="Marianne" w:cs="Times New Roman"/>
          <w:color w:val="000000"/>
          <w:lang w:eastAsia="fr-FR"/>
        </w:rPr>
        <w:t xml:space="preserve">constitue </w:t>
      </w:r>
      <w:r w:rsidRPr="00F579DC">
        <w:rPr>
          <w:rFonts w:ascii="Marianne" w:eastAsia="Times New Roman" w:hAnsi="Marianne" w:cs="Times New Roman"/>
          <w:color w:val="000000"/>
          <w:lang w:eastAsia="fr-FR"/>
        </w:rPr>
        <w:t xml:space="preserve">un enjeu de santé publique majeur, notamment </w:t>
      </w:r>
      <w:r w:rsidR="006960FE" w:rsidRPr="00F579DC">
        <w:rPr>
          <w:rFonts w:ascii="Marianne" w:eastAsia="Times New Roman" w:hAnsi="Marianne" w:cs="Times New Roman"/>
          <w:color w:val="000000"/>
          <w:lang w:eastAsia="fr-FR"/>
        </w:rPr>
        <w:t>s’agissant du</w:t>
      </w:r>
      <w:r w:rsidRPr="00F579DC">
        <w:rPr>
          <w:rFonts w:ascii="Marianne" w:eastAsia="Times New Roman" w:hAnsi="Marianne" w:cs="Times New Roman"/>
          <w:color w:val="000000"/>
          <w:lang w:eastAsia="fr-FR"/>
        </w:rPr>
        <w:t xml:space="preserve"> cancer colorectal</w:t>
      </w:r>
      <w:r w:rsidR="00044FA2">
        <w:rPr>
          <w:rFonts w:ascii="Marianne" w:eastAsia="Times New Roman" w:hAnsi="Marianne" w:cs="Times New Roman"/>
          <w:color w:val="000000"/>
          <w:lang w:eastAsia="fr-FR"/>
        </w:rPr>
        <w:t>,</w:t>
      </w:r>
      <w:r w:rsidRPr="00F579DC">
        <w:rPr>
          <w:rFonts w:ascii="Marianne" w:eastAsia="Times New Roman" w:hAnsi="Marianne" w:cs="Times New Roman"/>
          <w:color w:val="000000"/>
          <w:lang w:eastAsia="fr-FR"/>
        </w:rPr>
        <w:t xml:space="preserve"> </w:t>
      </w:r>
      <w:r w:rsidR="006960FE" w:rsidRPr="00F579DC">
        <w:rPr>
          <w:rFonts w:ascii="Marianne" w:eastAsia="Times New Roman" w:hAnsi="Marianne" w:cs="Times New Roman"/>
          <w:color w:val="000000"/>
          <w:lang w:eastAsia="fr-FR"/>
        </w:rPr>
        <w:t xml:space="preserve">avec une </w:t>
      </w:r>
      <w:r w:rsidRPr="00F579DC">
        <w:rPr>
          <w:rFonts w:ascii="Marianne" w:eastAsia="Times New Roman" w:hAnsi="Marianne" w:cs="Times New Roman"/>
          <w:color w:val="000000"/>
          <w:lang w:eastAsia="fr-FR"/>
        </w:rPr>
        <w:t>participat</w:t>
      </w:r>
      <w:r w:rsidR="006960FE" w:rsidRPr="00F579DC">
        <w:rPr>
          <w:rFonts w:ascii="Marianne" w:eastAsia="Times New Roman" w:hAnsi="Marianne" w:cs="Times New Roman"/>
          <w:color w:val="000000"/>
          <w:lang w:eastAsia="fr-FR"/>
        </w:rPr>
        <w:t xml:space="preserve">ion aux campagnes de dépistage </w:t>
      </w:r>
      <w:r w:rsidR="002F02CE">
        <w:rPr>
          <w:rFonts w:ascii="Marianne" w:eastAsia="Times New Roman" w:hAnsi="Marianne" w:cs="Times New Roman"/>
          <w:color w:val="000000"/>
          <w:lang w:eastAsia="fr-FR"/>
        </w:rPr>
        <w:t>encore</w:t>
      </w:r>
      <w:r w:rsidRPr="00F579DC">
        <w:rPr>
          <w:rFonts w:ascii="Marianne" w:eastAsia="Times New Roman" w:hAnsi="Marianne" w:cs="Times New Roman"/>
          <w:color w:val="000000"/>
          <w:lang w:eastAsia="fr-FR"/>
        </w:rPr>
        <w:t xml:space="preserve"> trop faible. </w:t>
      </w:r>
    </w:p>
    <w:p w:rsidR="0019245D" w:rsidRPr="00F579DC" w:rsidRDefault="006960FE" w:rsidP="006960FE">
      <w:pPr>
        <w:widowControl/>
        <w:autoSpaceDE/>
        <w:autoSpaceDN/>
        <w:spacing w:before="100" w:beforeAutospacing="1"/>
        <w:jc w:val="both"/>
        <w:rPr>
          <w:rFonts w:ascii="Marianne" w:eastAsia="Times New Roman" w:hAnsi="Marianne" w:cs="Times New Roman"/>
          <w:lang w:eastAsia="fr-FR"/>
        </w:rPr>
      </w:pPr>
      <w:r w:rsidRPr="00F579DC">
        <w:rPr>
          <w:rFonts w:ascii="Marianne" w:eastAsia="Times New Roman" w:hAnsi="Marianne" w:cs="Times New Roman"/>
          <w:color w:val="000000"/>
          <w:lang w:eastAsia="fr-FR"/>
        </w:rPr>
        <w:t xml:space="preserve">En termes de </w:t>
      </w:r>
      <w:r w:rsidR="0019245D" w:rsidRPr="00F579DC">
        <w:rPr>
          <w:rFonts w:ascii="Marianne" w:eastAsia="Times New Roman" w:hAnsi="Marianne" w:cs="Times New Roman"/>
          <w:color w:val="000000"/>
          <w:lang w:eastAsia="fr-FR"/>
        </w:rPr>
        <w:t xml:space="preserve">promotion de la santé et </w:t>
      </w:r>
      <w:r w:rsidRPr="00F579DC">
        <w:rPr>
          <w:rFonts w:ascii="Marianne" w:eastAsia="Times New Roman" w:hAnsi="Marianne" w:cs="Times New Roman"/>
          <w:color w:val="000000"/>
          <w:lang w:eastAsia="fr-FR"/>
        </w:rPr>
        <w:t>de</w:t>
      </w:r>
      <w:r w:rsidR="0019245D" w:rsidRPr="00F579DC">
        <w:rPr>
          <w:rFonts w:ascii="Marianne" w:eastAsia="Times New Roman" w:hAnsi="Marianne" w:cs="Times New Roman"/>
          <w:color w:val="000000"/>
          <w:lang w:eastAsia="fr-FR"/>
        </w:rPr>
        <w:t xml:space="preserve"> prévention, des liens seront </w:t>
      </w:r>
      <w:r w:rsidR="002F02CE">
        <w:rPr>
          <w:rFonts w:ascii="Marianne" w:eastAsia="Times New Roman" w:hAnsi="Marianne" w:cs="Times New Roman"/>
          <w:color w:val="000000"/>
          <w:lang w:eastAsia="fr-FR"/>
        </w:rPr>
        <w:t>établis</w:t>
      </w:r>
      <w:r w:rsidR="0019245D" w:rsidRPr="00F579DC">
        <w:rPr>
          <w:rFonts w:ascii="Marianne" w:eastAsia="Times New Roman" w:hAnsi="Marianne" w:cs="Times New Roman"/>
          <w:color w:val="000000"/>
          <w:lang w:eastAsia="fr-FR"/>
        </w:rPr>
        <w:t xml:space="preserve"> avec le </w:t>
      </w:r>
      <w:r w:rsidRPr="00F579DC">
        <w:rPr>
          <w:rFonts w:ascii="Marianne" w:eastAsia="Times New Roman" w:hAnsi="Marianne" w:cs="Times New Roman"/>
          <w:color w:val="000000"/>
          <w:lang w:eastAsia="fr-FR"/>
        </w:rPr>
        <w:t>c</w:t>
      </w:r>
      <w:r w:rsidR="0019245D" w:rsidRPr="00F579DC">
        <w:rPr>
          <w:rFonts w:ascii="Marianne" w:eastAsia="Times New Roman" w:hAnsi="Marianne" w:cs="Times New Roman"/>
          <w:color w:val="000000"/>
          <w:lang w:eastAsia="fr-FR"/>
        </w:rPr>
        <w:t>ontrat local de santé</w:t>
      </w:r>
      <w:r w:rsidRPr="00F579DC">
        <w:rPr>
          <w:rFonts w:ascii="Marianne" w:eastAsia="Times New Roman" w:hAnsi="Marianne" w:cs="Times New Roman"/>
          <w:color w:val="000000"/>
          <w:lang w:eastAsia="fr-FR"/>
        </w:rPr>
        <w:t xml:space="preserve"> (CLS)</w:t>
      </w:r>
      <w:r w:rsidR="00044FA2">
        <w:rPr>
          <w:rFonts w:ascii="Marianne" w:eastAsia="Times New Roman" w:hAnsi="Marianne" w:cs="Times New Roman"/>
          <w:color w:val="000000"/>
          <w:lang w:eastAsia="fr-FR"/>
        </w:rPr>
        <w:t xml:space="preserve">, </w:t>
      </w:r>
      <w:bookmarkStart w:id="0" w:name="_GoBack"/>
      <w:bookmarkEnd w:id="0"/>
      <w:r w:rsidR="0019245D" w:rsidRPr="00F579DC">
        <w:rPr>
          <w:rFonts w:ascii="Marianne" w:eastAsia="Times New Roman" w:hAnsi="Marianne" w:cs="Times New Roman"/>
          <w:color w:val="000000"/>
          <w:lang w:eastAsia="fr-FR"/>
        </w:rPr>
        <w:t>qui couvre le même territoire.</w:t>
      </w:r>
    </w:p>
    <w:p w:rsidR="0019245D" w:rsidRPr="00F579DC" w:rsidRDefault="0019245D" w:rsidP="006960FE">
      <w:pPr>
        <w:widowControl/>
        <w:autoSpaceDE/>
        <w:autoSpaceDN/>
        <w:spacing w:before="100" w:beforeAutospacing="1"/>
        <w:jc w:val="both"/>
        <w:rPr>
          <w:rFonts w:ascii="Marianne" w:eastAsia="Times New Roman" w:hAnsi="Marianne" w:cs="Calibri"/>
          <w:iCs/>
          <w:lang w:eastAsia="fr-FR"/>
        </w:rPr>
      </w:pPr>
      <w:r w:rsidRPr="00F579DC">
        <w:rPr>
          <w:rFonts w:ascii="Marianne" w:eastAsia="Times New Roman" w:hAnsi="Marianne" w:cs="Calibri"/>
          <w:iCs/>
          <w:lang w:eastAsia="fr-FR"/>
        </w:rPr>
        <w:t>D’autres actions seront mises en œuvre</w:t>
      </w:r>
      <w:r w:rsidR="006960FE" w:rsidRPr="00F579DC">
        <w:rPr>
          <w:rFonts w:ascii="Marianne" w:eastAsia="Times New Roman" w:hAnsi="Marianne" w:cs="Calibri"/>
          <w:iCs/>
          <w:lang w:eastAsia="fr-FR"/>
        </w:rPr>
        <w:t>,</w:t>
      </w:r>
      <w:r w:rsidRPr="00F579DC">
        <w:rPr>
          <w:rFonts w:ascii="Marianne" w:eastAsia="Times New Roman" w:hAnsi="Marianne" w:cs="Calibri"/>
          <w:iCs/>
          <w:lang w:eastAsia="fr-FR"/>
        </w:rPr>
        <w:t xml:space="preserve"> en particulier pour favoriser l’exercice coordonné en équipes pluriprofessionnelles de proximité</w:t>
      </w:r>
      <w:r w:rsidR="006960FE" w:rsidRPr="00F579DC">
        <w:rPr>
          <w:rFonts w:ascii="Marianne" w:eastAsia="Times New Roman" w:hAnsi="Marianne" w:cs="Calibri"/>
          <w:iCs/>
          <w:lang w:eastAsia="fr-FR"/>
        </w:rPr>
        <w:t>,</w:t>
      </w:r>
      <w:r w:rsidRPr="00F579DC">
        <w:rPr>
          <w:rFonts w:ascii="Marianne" w:eastAsia="Times New Roman" w:hAnsi="Marianne" w:cs="Calibri"/>
          <w:iCs/>
          <w:lang w:eastAsia="fr-FR"/>
        </w:rPr>
        <w:t xml:space="preserve"> et l’attractivité du territoire de la CPTS permettant l’installation de jeunes professionnels de santé dans les meilleures conditions possibles. </w:t>
      </w:r>
    </w:p>
    <w:p w:rsidR="0019245D" w:rsidRPr="00F579DC" w:rsidRDefault="0019245D" w:rsidP="006960FE">
      <w:pPr>
        <w:widowControl/>
        <w:autoSpaceDE/>
        <w:autoSpaceDN/>
        <w:spacing w:before="100" w:beforeAutospacing="1"/>
        <w:jc w:val="both"/>
        <w:rPr>
          <w:rFonts w:ascii="Marianne" w:eastAsia="Times New Roman" w:hAnsi="Marianne" w:cs="Times New Roman"/>
          <w:lang w:eastAsia="fr-FR"/>
        </w:rPr>
      </w:pPr>
      <w:r w:rsidRPr="00F579DC">
        <w:rPr>
          <w:rFonts w:ascii="Marianne" w:eastAsia="Times New Roman" w:hAnsi="Marianne" w:cs="Calibri"/>
          <w:iCs/>
          <w:lang w:eastAsia="fr-FR"/>
        </w:rPr>
        <w:t>Une priorité sera donnée aux quartiers et bassins de proximité les plus en difficulté.</w:t>
      </w:r>
    </w:p>
    <w:p w:rsidR="006960FE" w:rsidRPr="001C3F77" w:rsidRDefault="006960FE" w:rsidP="006960F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before="100" w:beforeAutospacing="1"/>
        <w:rPr>
          <w:rFonts w:ascii="Marianne" w:eastAsia="Times New Roman" w:hAnsi="Marianne" w:cs="Calibri"/>
          <w:b/>
          <w:lang w:eastAsia="fr-FR"/>
        </w:rPr>
      </w:pPr>
    </w:p>
    <w:p w:rsidR="0019245D" w:rsidRPr="00F579DC" w:rsidRDefault="00B96F9F" w:rsidP="006960F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before="100" w:beforeAutospacing="1"/>
        <w:rPr>
          <w:rFonts w:ascii="Marianne" w:eastAsia="Times New Roman" w:hAnsi="Marianne" w:cs="Calibri"/>
          <w:b/>
          <w:lang w:eastAsia="fr-FR"/>
        </w:rPr>
      </w:pPr>
      <w:r w:rsidRPr="00F579DC">
        <w:rPr>
          <w:rFonts w:ascii="Marianne" w:eastAsia="Times New Roman" w:hAnsi="Marianne" w:cs="Calibri"/>
          <w:b/>
          <w:lang w:eastAsia="fr-FR"/>
        </w:rPr>
        <w:t>17</w:t>
      </w:r>
      <w:r w:rsidR="006960FE" w:rsidRPr="00F579DC">
        <w:rPr>
          <w:rFonts w:ascii="Marianne" w:eastAsia="Times New Roman" w:hAnsi="Marianne" w:cs="Calibri"/>
          <w:b/>
          <w:lang w:eastAsia="fr-FR"/>
        </w:rPr>
        <w:t xml:space="preserve"> CPTS en Bourgogne-Franche-Comté</w:t>
      </w:r>
    </w:p>
    <w:p w:rsidR="006960FE" w:rsidRPr="00F579DC" w:rsidRDefault="00CB7675" w:rsidP="002F02C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before="100" w:beforeAutospacing="1"/>
        <w:jc w:val="both"/>
        <w:rPr>
          <w:rFonts w:ascii="Marianne" w:eastAsia="Times New Roman" w:hAnsi="Marianne" w:cs="Calibri"/>
          <w:lang w:eastAsia="fr-FR"/>
        </w:rPr>
      </w:pPr>
      <w:r w:rsidRPr="00F579DC">
        <w:rPr>
          <w:rFonts w:ascii="Marianne" w:eastAsia="Times New Roman" w:hAnsi="Marianne" w:cs="Calibri"/>
          <w:lang w:eastAsia="fr-FR"/>
        </w:rPr>
        <w:t xml:space="preserve">CaPaciTéS Besançon &amp; Métropole est la quatrième CPTS sur le territoire du Doubs. </w:t>
      </w:r>
      <w:r w:rsidR="006E1114">
        <w:rPr>
          <w:rFonts w:ascii="Marianne" w:eastAsia="Times New Roman" w:hAnsi="Marianne" w:cs="Calibri"/>
          <w:lang w:eastAsia="fr-FR"/>
        </w:rPr>
        <w:t>Deux autres seront constituées dans le 1</w:t>
      </w:r>
      <w:r w:rsidR="006E1114" w:rsidRPr="006E1114">
        <w:rPr>
          <w:rFonts w:ascii="Marianne" w:eastAsia="Times New Roman" w:hAnsi="Marianne" w:cs="Calibri"/>
          <w:vertAlign w:val="superscript"/>
          <w:lang w:eastAsia="fr-FR"/>
        </w:rPr>
        <w:t>er</w:t>
      </w:r>
      <w:r w:rsidR="006E1114">
        <w:rPr>
          <w:rFonts w:ascii="Marianne" w:eastAsia="Times New Roman" w:hAnsi="Marianne" w:cs="Calibri"/>
          <w:lang w:eastAsia="fr-FR"/>
        </w:rPr>
        <w:t xml:space="preserve"> semestre 2023.</w:t>
      </w:r>
    </w:p>
    <w:p w:rsidR="006960FE" w:rsidRDefault="00CB7675" w:rsidP="002F02C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before="100" w:beforeAutospacing="1"/>
        <w:jc w:val="both"/>
        <w:rPr>
          <w:rFonts w:ascii="Marianne" w:eastAsia="Times New Roman" w:hAnsi="Marianne" w:cs="Calibri"/>
          <w:lang w:eastAsia="fr-FR"/>
        </w:rPr>
      </w:pPr>
      <w:r w:rsidRPr="00F579DC">
        <w:rPr>
          <w:rFonts w:ascii="Marianne" w:eastAsia="Times New Roman" w:hAnsi="Marianne" w:cs="Calibri"/>
          <w:lang w:eastAsia="fr-FR"/>
        </w:rPr>
        <w:t>Au total, la Bourgogne</w:t>
      </w:r>
      <w:r w:rsidR="002F02CE">
        <w:rPr>
          <w:rFonts w:ascii="Marianne" w:eastAsia="Times New Roman" w:hAnsi="Marianne" w:cs="Calibri"/>
          <w:lang w:eastAsia="fr-FR"/>
        </w:rPr>
        <w:t>-</w:t>
      </w:r>
      <w:r w:rsidRPr="00F579DC">
        <w:rPr>
          <w:rFonts w:ascii="Marianne" w:eastAsia="Times New Roman" w:hAnsi="Marianne" w:cs="Calibri"/>
          <w:lang w:eastAsia="fr-FR"/>
        </w:rPr>
        <w:t xml:space="preserve">Franche-Comté est couverte par </w:t>
      </w:r>
      <w:r w:rsidR="00B96F9F" w:rsidRPr="00F579DC">
        <w:rPr>
          <w:rFonts w:ascii="Marianne" w:eastAsia="Times New Roman" w:hAnsi="Marianne" w:cs="Calibri"/>
          <w:lang w:eastAsia="fr-FR"/>
        </w:rPr>
        <w:t>17</w:t>
      </w:r>
      <w:r w:rsidRPr="00F579DC">
        <w:rPr>
          <w:rFonts w:ascii="Marianne" w:eastAsia="Times New Roman" w:hAnsi="Marianne" w:cs="Calibri"/>
          <w:lang w:eastAsia="fr-FR"/>
        </w:rPr>
        <w:t xml:space="preserve"> CTPS en fonctionnement</w:t>
      </w:r>
      <w:r w:rsidR="002F02CE">
        <w:rPr>
          <w:rFonts w:ascii="Calibri" w:eastAsia="Times New Roman" w:hAnsi="Calibri" w:cs="Calibri"/>
          <w:lang w:eastAsia="fr-FR"/>
        </w:rPr>
        <w:t> </w:t>
      </w:r>
      <w:r w:rsidR="002F02CE">
        <w:rPr>
          <w:rFonts w:ascii="Marianne" w:eastAsia="Times New Roman" w:hAnsi="Marianne" w:cs="Calibri"/>
          <w:lang w:eastAsia="fr-FR"/>
        </w:rPr>
        <w:t xml:space="preserve">; </w:t>
      </w:r>
      <w:r w:rsidR="00B96F9F" w:rsidRPr="00F579DC">
        <w:rPr>
          <w:rFonts w:ascii="Marianne" w:eastAsia="Times New Roman" w:hAnsi="Marianne" w:cs="Calibri"/>
          <w:lang w:eastAsia="fr-FR"/>
        </w:rPr>
        <w:t>13</w:t>
      </w:r>
      <w:r w:rsidRPr="00F579DC">
        <w:rPr>
          <w:rFonts w:ascii="Marianne" w:eastAsia="Times New Roman" w:hAnsi="Marianne" w:cs="Calibri"/>
          <w:lang w:eastAsia="fr-FR"/>
        </w:rPr>
        <w:t xml:space="preserve"> </w:t>
      </w:r>
      <w:r w:rsidR="002F02CE">
        <w:rPr>
          <w:rFonts w:ascii="Marianne" w:eastAsia="Times New Roman" w:hAnsi="Marianne" w:cs="Calibri"/>
          <w:lang w:eastAsia="fr-FR"/>
        </w:rPr>
        <w:t xml:space="preserve">sont </w:t>
      </w:r>
      <w:r w:rsidRPr="00F579DC">
        <w:rPr>
          <w:rFonts w:ascii="Marianne" w:eastAsia="Times New Roman" w:hAnsi="Marianne" w:cs="Calibri"/>
          <w:lang w:eastAsia="fr-FR"/>
        </w:rPr>
        <w:t xml:space="preserve">en cours de création. </w:t>
      </w:r>
    </w:p>
    <w:p w:rsidR="00780E9D" w:rsidRPr="00F579DC" w:rsidRDefault="00780E9D" w:rsidP="002F02C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before="100" w:beforeAutospacing="1"/>
        <w:jc w:val="both"/>
        <w:rPr>
          <w:rFonts w:ascii="Marianne" w:eastAsia="Times New Roman" w:hAnsi="Marianne" w:cs="Calibri"/>
          <w:lang w:eastAsia="fr-FR"/>
        </w:rPr>
      </w:pPr>
      <w:r>
        <w:rPr>
          <w:rFonts w:ascii="Marianne" w:eastAsia="Times New Roman" w:hAnsi="Marianne" w:cs="Calibri"/>
          <w:lang w:eastAsia="fr-FR"/>
        </w:rPr>
        <w:t xml:space="preserve">La CPTS </w:t>
      </w:r>
      <w:proofErr w:type="spellStart"/>
      <w:r>
        <w:rPr>
          <w:rFonts w:ascii="Marianne" w:eastAsia="Times New Roman" w:hAnsi="Marianne" w:cs="Calibri"/>
          <w:lang w:eastAsia="fr-FR"/>
        </w:rPr>
        <w:t>CaPaciTéS</w:t>
      </w:r>
      <w:proofErr w:type="spellEnd"/>
      <w:r>
        <w:rPr>
          <w:rFonts w:ascii="Marianne" w:eastAsia="Times New Roman" w:hAnsi="Marianne" w:cs="Calibri"/>
          <w:lang w:eastAsia="fr-FR"/>
        </w:rPr>
        <w:t xml:space="preserve"> Besançon &amp; Métropole</w:t>
      </w:r>
      <w:r w:rsidR="002F02CE">
        <w:rPr>
          <w:rFonts w:ascii="Marianne" w:eastAsia="Times New Roman" w:hAnsi="Marianne" w:cs="Calibri"/>
          <w:lang w:eastAsia="fr-FR"/>
        </w:rPr>
        <w:t>,</w:t>
      </w:r>
      <w:r w:rsidR="002F02CE" w:rsidRPr="002F02CE">
        <w:rPr>
          <w:rFonts w:ascii="Marianne" w:eastAsia="Times New Roman" w:hAnsi="Marianne" w:cs="Calibri"/>
          <w:lang w:eastAsia="fr-FR"/>
        </w:rPr>
        <w:t xml:space="preserve"> </w:t>
      </w:r>
      <w:r w:rsidR="002F02CE" w:rsidRPr="00F579DC">
        <w:rPr>
          <w:rFonts w:ascii="Marianne" w:eastAsia="Times New Roman" w:hAnsi="Marianne" w:cs="Calibri"/>
          <w:lang w:eastAsia="fr-FR"/>
        </w:rPr>
        <w:t>sur un territoire de près de 200</w:t>
      </w:r>
      <w:r w:rsidR="002F02CE" w:rsidRPr="00F579DC">
        <w:rPr>
          <w:rFonts w:ascii="Calibri" w:eastAsia="Times New Roman" w:hAnsi="Calibri" w:cs="Calibri"/>
          <w:lang w:eastAsia="fr-FR"/>
        </w:rPr>
        <w:t> </w:t>
      </w:r>
      <w:r w:rsidR="002F02CE" w:rsidRPr="00F579DC">
        <w:rPr>
          <w:rFonts w:ascii="Marianne" w:eastAsia="Times New Roman" w:hAnsi="Marianne" w:cs="Calibri"/>
          <w:lang w:eastAsia="fr-FR"/>
        </w:rPr>
        <w:t>000 habitants</w:t>
      </w:r>
      <w:r w:rsidR="002F02CE">
        <w:rPr>
          <w:rFonts w:ascii="Marianne" w:eastAsia="Times New Roman" w:hAnsi="Marianne" w:cs="Calibri"/>
          <w:lang w:eastAsia="fr-FR"/>
        </w:rPr>
        <w:t>,</w:t>
      </w:r>
      <w:r w:rsidRPr="00F579DC">
        <w:rPr>
          <w:rFonts w:ascii="Marianne" w:eastAsia="Times New Roman" w:hAnsi="Marianne" w:cs="Calibri"/>
          <w:lang w:eastAsia="fr-FR"/>
        </w:rPr>
        <w:t xml:space="preserve"> est l’une des deux plus grandes </w:t>
      </w:r>
      <w:r w:rsidR="002F02CE">
        <w:rPr>
          <w:rFonts w:ascii="Marianne" w:eastAsia="Times New Roman" w:hAnsi="Marianne" w:cs="Calibri"/>
          <w:lang w:eastAsia="fr-FR"/>
        </w:rPr>
        <w:t>CPTS de la région</w:t>
      </w:r>
      <w:r w:rsidRPr="00F579DC">
        <w:rPr>
          <w:rFonts w:ascii="Marianne" w:eastAsia="Times New Roman" w:hAnsi="Marianne" w:cs="Calibri"/>
          <w:lang w:eastAsia="fr-FR"/>
        </w:rPr>
        <w:t>.</w:t>
      </w:r>
    </w:p>
    <w:p w:rsidR="006960FE" w:rsidRDefault="00CB7675" w:rsidP="002F02C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before="100" w:beforeAutospacing="1"/>
        <w:jc w:val="both"/>
        <w:rPr>
          <w:rFonts w:ascii="Marianne" w:eastAsia="Times New Roman" w:hAnsi="Marianne" w:cs="Calibri"/>
          <w:lang w:eastAsia="fr-FR"/>
        </w:rPr>
      </w:pPr>
      <w:r w:rsidRPr="00F579DC">
        <w:rPr>
          <w:rFonts w:ascii="Marianne" w:eastAsia="Times New Roman" w:hAnsi="Marianne" w:cs="Calibri"/>
          <w:lang w:eastAsia="fr-FR"/>
        </w:rPr>
        <w:t xml:space="preserve">La spécificité et la richesse de la CPTS CaPaciTéS Besançon &amp; Métropole est </w:t>
      </w:r>
      <w:r w:rsidR="00780E9D">
        <w:rPr>
          <w:rFonts w:ascii="Marianne" w:eastAsia="Times New Roman" w:hAnsi="Marianne" w:cs="Calibri"/>
          <w:lang w:eastAsia="fr-FR"/>
        </w:rPr>
        <w:t>sa composition</w:t>
      </w:r>
      <w:r w:rsidR="002F02CE">
        <w:rPr>
          <w:rFonts w:ascii="Calibri" w:eastAsia="Times New Roman" w:hAnsi="Calibri" w:cs="Calibri"/>
          <w:lang w:eastAsia="fr-FR"/>
        </w:rPr>
        <w:t> </w:t>
      </w:r>
      <w:r w:rsidR="002F02CE">
        <w:rPr>
          <w:rFonts w:ascii="Marianne" w:eastAsia="Times New Roman" w:hAnsi="Marianne" w:cs="Calibri"/>
          <w:lang w:eastAsia="fr-FR"/>
        </w:rPr>
        <w:t xml:space="preserve">: </w:t>
      </w:r>
      <w:r w:rsidR="00780E9D">
        <w:rPr>
          <w:rFonts w:ascii="Marianne" w:eastAsia="Times New Roman" w:hAnsi="Marianne" w:cs="Calibri"/>
          <w:lang w:eastAsia="fr-FR"/>
        </w:rPr>
        <w:t xml:space="preserve"> tous les acteurs de santé</w:t>
      </w:r>
      <w:r w:rsidR="00FD4831">
        <w:rPr>
          <w:rFonts w:ascii="Marianne" w:eastAsia="Times New Roman" w:hAnsi="Marianne" w:cs="Calibri"/>
          <w:lang w:eastAsia="fr-FR"/>
        </w:rPr>
        <w:t>,</w:t>
      </w:r>
      <w:r w:rsidR="00780E9D">
        <w:rPr>
          <w:rFonts w:ascii="Marianne" w:eastAsia="Times New Roman" w:hAnsi="Marianne" w:cs="Calibri"/>
          <w:lang w:eastAsia="fr-FR"/>
        </w:rPr>
        <w:t xml:space="preserve"> ainsi que les usagers</w:t>
      </w:r>
      <w:r w:rsidR="00FD4831">
        <w:rPr>
          <w:rFonts w:ascii="Marianne" w:eastAsia="Times New Roman" w:hAnsi="Marianne" w:cs="Calibri"/>
          <w:lang w:eastAsia="fr-FR"/>
        </w:rPr>
        <w:t>,</w:t>
      </w:r>
      <w:r w:rsidR="00780E9D">
        <w:rPr>
          <w:rFonts w:ascii="Marianne" w:eastAsia="Times New Roman" w:hAnsi="Marianne" w:cs="Calibri"/>
          <w:lang w:eastAsia="fr-FR"/>
        </w:rPr>
        <w:t xml:space="preserve"> sont intégrés dans sa gouvernance au sein de collèges décisionnaires. </w:t>
      </w:r>
    </w:p>
    <w:p w:rsidR="001C3F77" w:rsidRPr="001C3F77" w:rsidRDefault="001C3F77" w:rsidP="006960F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before="100" w:beforeAutospacing="1"/>
        <w:rPr>
          <w:rFonts w:ascii="Marianne" w:eastAsia="Times New Roman" w:hAnsi="Marianne" w:cs="Calibri"/>
          <w:lang w:eastAsia="fr-FR"/>
        </w:rPr>
      </w:pPr>
    </w:p>
    <w:p w:rsidR="00742DB5" w:rsidRPr="00742DB5" w:rsidRDefault="00742DB5" w:rsidP="006960FE">
      <w:pPr>
        <w:widowControl/>
        <w:autoSpaceDE/>
        <w:autoSpaceDN/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742DB5" w:rsidRPr="00742DB5" w:rsidSect="00353C46">
      <w:headerReference w:type="default" r:id="rId10"/>
      <w:footerReference w:type="even" r:id="rId11"/>
      <w:footerReference w:type="default" r:id="rId12"/>
      <w:type w:val="continuous"/>
      <w:pgSz w:w="11910" w:h="16840"/>
      <w:pgMar w:top="0" w:right="964" w:bottom="426" w:left="96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7BA" w:rsidRDefault="000B17BA" w:rsidP="0079276E">
      <w:r>
        <w:separator/>
      </w:r>
    </w:p>
  </w:endnote>
  <w:endnote w:type="continuationSeparator" w:id="0">
    <w:p w:rsidR="000B17BA" w:rsidRDefault="000B17BA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73A" w:rsidRPr="006145D1" w:rsidRDefault="00C7573A" w:rsidP="00C7573A">
    <w:pPr>
      <w:pStyle w:val="Contacts"/>
    </w:pPr>
    <w:r>
      <w:t xml:space="preserve">Contact </w:t>
    </w:r>
    <w:r w:rsidRPr="006145D1">
      <w:t>presse</w:t>
    </w:r>
  </w:p>
  <w:p w:rsidR="00C7573A" w:rsidRPr="006145D1" w:rsidRDefault="00C7573A" w:rsidP="00C7573A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Lauranne Cournault</w:t>
    </w:r>
  </w:p>
  <w:p w:rsidR="00C7573A" w:rsidRPr="006145D1" w:rsidRDefault="00C7573A" w:rsidP="00C7573A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03 80 41 99 94</w:t>
    </w:r>
  </w:p>
  <w:p w:rsidR="00C7573A" w:rsidRPr="006145D1" w:rsidRDefault="00C7573A" w:rsidP="00C7573A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1" w:history="1">
      <w:r w:rsidRPr="006145D1">
        <w:rPr>
          <w:rStyle w:val="Lienhypertexte"/>
          <w:rFonts w:ascii="Marianne" w:hAnsi="Marianne"/>
          <w:sz w:val="14"/>
          <w:szCs w:val="16"/>
        </w:rPr>
        <w:t>lauranne.cournault@ars.sante.fr</w:t>
      </w:r>
    </w:hyperlink>
  </w:p>
  <w:p w:rsidR="00C7573A" w:rsidRPr="006145D1" w:rsidRDefault="00C7573A" w:rsidP="00C7573A">
    <w:pPr>
      <w:pStyle w:val="Pieddepage"/>
      <w:rPr>
        <w:rFonts w:ascii="Marianne" w:hAnsi="Marianne"/>
        <w:sz w:val="14"/>
        <w:szCs w:val="16"/>
      </w:rPr>
    </w:pPr>
  </w:p>
  <w:p w:rsidR="00F64612" w:rsidRDefault="00F64612" w:rsidP="0066014E"/>
  <w:p w:rsidR="00965B19" w:rsidRPr="00800306" w:rsidRDefault="00965B19" w:rsidP="006601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C20" w:rsidRDefault="00696C2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14E" w:rsidRPr="00965B19" w:rsidRDefault="0066014E" w:rsidP="0066014E">
    <w:pPr>
      <w:tabs>
        <w:tab w:val="left" w:pos="5009"/>
      </w:tabs>
      <w:spacing w:line="170" w:lineRule="exact"/>
      <w:ind w:left="111"/>
      <w:rPr>
        <w:sz w:val="14"/>
      </w:rPr>
    </w:pPr>
  </w:p>
  <w:sdt>
    <w:sdtPr>
      <w:rPr>
        <w:rStyle w:val="Numrodepage"/>
        <w:sz w:val="14"/>
        <w:szCs w:val="14"/>
      </w:rPr>
      <w:id w:val="16035244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66014E" w:rsidRPr="00C27E6A" w:rsidRDefault="0066014E" w:rsidP="0066014E">
        <w:pPr>
          <w:pStyle w:val="Pieddepage"/>
          <w:framePr w:wrap="none" w:vAnchor="text" w:hAnchor="margin" w:xAlign="center" w:y="290"/>
          <w:rPr>
            <w:rStyle w:val="Numrodepage"/>
            <w:sz w:val="14"/>
            <w:szCs w:val="14"/>
          </w:rPr>
        </w:pPr>
        <w:r w:rsidRPr="00C27E6A">
          <w:rPr>
            <w:rStyle w:val="Numrodepage"/>
            <w:sz w:val="14"/>
            <w:szCs w:val="14"/>
          </w:rPr>
          <w:fldChar w:fldCharType="begin"/>
        </w:r>
        <w:r w:rsidRPr="00C27E6A">
          <w:rPr>
            <w:rStyle w:val="Numrodepage"/>
            <w:sz w:val="14"/>
            <w:szCs w:val="14"/>
          </w:rPr>
          <w:instrText xml:space="preserve"> PAGE </w:instrText>
        </w:r>
        <w:r w:rsidRPr="00C27E6A">
          <w:rPr>
            <w:rStyle w:val="Numrodepage"/>
            <w:sz w:val="14"/>
            <w:szCs w:val="14"/>
          </w:rPr>
          <w:fldChar w:fldCharType="separate"/>
        </w:r>
        <w:r w:rsidR="00044FA2">
          <w:rPr>
            <w:rStyle w:val="Numrodepage"/>
            <w:noProof/>
            <w:sz w:val="14"/>
            <w:szCs w:val="14"/>
          </w:rPr>
          <w:t>2</w:t>
        </w:r>
        <w:r w:rsidRPr="00C27E6A">
          <w:rPr>
            <w:rStyle w:val="Numrodepage"/>
            <w:sz w:val="14"/>
            <w:szCs w:val="14"/>
          </w:rPr>
          <w:fldChar w:fldCharType="end"/>
        </w:r>
      </w:p>
    </w:sdtContent>
  </w:sdt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EF0FB5" w:rsidTr="00EF0FB5">
      <w:trPr>
        <w:trHeight w:val="1474"/>
      </w:trPr>
      <w:tc>
        <w:tcPr>
          <w:tcW w:w="5073" w:type="dxa"/>
          <w:vAlign w:val="bottom"/>
        </w:tcPr>
        <w:p w:rsidR="00EF0FB5" w:rsidRDefault="00EF0FB5" w:rsidP="00EF0FB5">
          <w:pPr>
            <w:pStyle w:val="intituledirection"/>
            <w:rPr>
              <w:color w:val="auto"/>
              <w:sz w:val="16"/>
              <w:szCs w:val="16"/>
              <w:lang w:val="en-US"/>
            </w:rPr>
          </w:pPr>
          <w:r>
            <w:rPr>
              <w:color w:val="auto"/>
              <w:sz w:val="16"/>
              <w:szCs w:val="16"/>
              <w:lang w:val="en-US"/>
            </w:rPr>
            <w:t>Contact presse</w:t>
          </w:r>
        </w:p>
        <w:p w:rsidR="00EF0FB5" w:rsidRDefault="00EF0FB5" w:rsidP="00EF0FB5">
          <w:pPr>
            <w:pStyle w:val="intituledirection"/>
            <w:rPr>
              <w:b w:val="0"/>
              <w:color w:val="auto"/>
              <w:sz w:val="14"/>
              <w:szCs w:val="14"/>
              <w:lang w:val="en-US"/>
            </w:rPr>
          </w:pPr>
          <w:r>
            <w:rPr>
              <w:b w:val="0"/>
              <w:color w:val="auto"/>
              <w:sz w:val="14"/>
              <w:szCs w:val="14"/>
              <w:lang w:val="en-US"/>
            </w:rPr>
            <w:t>Lauranne Cournault</w:t>
          </w:r>
        </w:p>
        <w:p w:rsidR="00EF0FB5" w:rsidRDefault="00EF0FB5" w:rsidP="00EF0FB5">
          <w:pPr>
            <w:pStyle w:val="PieddePage0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Tél : 03 80 41 99 94</w:t>
          </w:r>
        </w:p>
        <w:p w:rsidR="00EF0FB5" w:rsidRDefault="00EF0FB5" w:rsidP="00EF0FB5">
          <w:pPr>
            <w:pStyle w:val="PieddePage0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Mél : lauranne.cournault@ars.sante.fr</w:t>
          </w:r>
        </w:p>
        <w:p w:rsidR="00EF0FB5" w:rsidRDefault="00EF0FB5" w:rsidP="00EF0FB5">
          <w:pPr>
            <w:pStyle w:val="PieddePage0"/>
            <w:rPr>
              <w:color w:val="auto"/>
              <w:lang w:val="en-US"/>
            </w:rPr>
          </w:pPr>
        </w:p>
      </w:tc>
      <w:tc>
        <w:tcPr>
          <w:tcW w:w="4909" w:type="dxa"/>
        </w:tcPr>
        <w:p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:rsidR="00EF0FB5" w:rsidRDefault="00EF0FB5" w:rsidP="00EF0FB5">
          <w:pPr>
            <w:spacing w:line="161" w:lineRule="exact"/>
            <w:rPr>
              <w:sz w:val="14"/>
              <w:lang w:val="en-US"/>
            </w:rPr>
          </w:pPr>
        </w:p>
        <w:p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ARS Bourgogne-Franche-Comté</w:t>
          </w:r>
        </w:p>
        <w:p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Le Diapason 2 place des Savoirs</w:t>
          </w:r>
        </w:p>
        <w:p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21035 Dijon Cedex</w:t>
          </w:r>
        </w:p>
        <w:p w:rsidR="00EF0FB5" w:rsidRDefault="00EF0FB5" w:rsidP="00EF0FB5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  <w:lang w:val="en-US"/>
            </w:rPr>
          </w:pPr>
        </w:p>
      </w:tc>
    </w:tr>
  </w:tbl>
  <w:p w:rsidR="000E64B8" w:rsidRPr="00800306" w:rsidRDefault="000E64B8" w:rsidP="006601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7BA" w:rsidRDefault="000B17BA" w:rsidP="0079276E">
      <w:r>
        <w:separator/>
      </w:r>
    </w:p>
  </w:footnote>
  <w:footnote w:type="continuationSeparator" w:id="0">
    <w:p w:rsidR="000B17BA" w:rsidRDefault="000B17BA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81B" w:rsidRDefault="00C835B5" w:rsidP="00AD781B">
    <w:pPr>
      <w:pStyle w:val="En-tte"/>
    </w:pPr>
    <w:r>
      <w:rPr>
        <w:rFonts w:ascii="Times New Roman" w:eastAsia="Times New Roman" w:hAnsi="Times New Roman" w:cs="Times New Roman"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2406650</wp:posOffset>
              </wp:positionH>
              <wp:positionV relativeFrom="paragraph">
                <wp:posOffset>-302895</wp:posOffset>
              </wp:positionV>
              <wp:extent cx="1116000" cy="1116000"/>
              <wp:effectExtent l="0" t="0" r="8255" b="825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" cy="11160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2C26B416" id="Rectangle 8" o:spid="_x0000_s1026" style="position:absolute;margin-left:189.5pt;margin-top:-23.85pt;width:87.85pt;height:8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" stroked="f" strokeweight="1pt">
              <v:fill r:id="rId2" o:title="" recolor="t" rotate="t" type="frame"/>
            </v:rect>
          </w:pict>
        </mc:Fallback>
      </mc:AlternateContent>
    </w:r>
    <w:r>
      <w:rPr>
        <w:rFonts w:ascii="Times New Roman" w:eastAsia="Times New Roman" w:hAnsi="Times New Roman" w:cs="Times New Roman"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2550160</wp:posOffset>
              </wp:positionH>
              <wp:positionV relativeFrom="paragraph">
                <wp:posOffset>-306705</wp:posOffset>
              </wp:positionV>
              <wp:extent cx="1044000" cy="1044000"/>
              <wp:effectExtent l="0" t="0" r="0" b="381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4000" cy="10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51B65F38" id="Rectangle 7" o:spid="_x0000_s1026" style="position:absolute;margin-left:200.8pt;margin-top:-24.15pt;width:82.2pt;height:8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" filled="f" stroked="f" strokeweight="1pt"/>
          </w:pict>
        </mc:Fallback>
      </mc:AlternateContent>
    </w:r>
    <w:r w:rsidR="00742DB5" w:rsidRPr="00742DB5">
      <w:rPr>
        <w:rFonts w:ascii="Times New Roman" w:eastAsia="Times New Roman" w:hAnsi="Times New Roman" w:cs="Times New Roman"/>
        <w:noProof/>
        <w:sz w:val="24"/>
        <w:szCs w:val="24"/>
        <w:lang w:eastAsia="fr-FR"/>
      </w:rPr>
      <w:drawing>
        <wp:anchor distT="0" distB="0" distL="0" distR="0" simplePos="0" relativeHeight="251661312" behindDoc="0" locked="0" layoutInCell="1" allowOverlap="0" wp14:anchorId="6B874BA5" wp14:editId="406DF732">
          <wp:simplePos x="0" y="0"/>
          <wp:positionH relativeFrom="column">
            <wp:posOffset>4257675</wp:posOffset>
          </wp:positionH>
          <wp:positionV relativeFrom="line">
            <wp:posOffset>-207010</wp:posOffset>
          </wp:positionV>
          <wp:extent cx="2377440" cy="853440"/>
          <wp:effectExtent l="0" t="0" r="3810" b="3810"/>
          <wp:wrapSquare wrapText="bothSides"/>
          <wp:docPr id="3" name="Image 3" descr="C:\Users\LCOURN~1\AppData\Local\Temp\lu10568codp9.tmp\lu10568codpq_tmp_fdc98783fc6e20b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COURN~1\AppData\Local\Temp\lu10568codp9.tmp\lu10568codpq_tmp_fdc98783fc6e20b5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781B">
      <w:rPr>
        <w:noProof/>
        <w:lang w:eastAsia="fr-FR"/>
      </w:rPr>
      <w:t xml:space="preserve">                                </w:t>
    </w:r>
    <w:r w:rsidR="00742DB5">
      <w:rPr>
        <w:noProof/>
        <w:lang w:eastAsia="fr-FR"/>
      </w:rPr>
      <w:t xml:space="preserve">                             </w:t>
    </w:r>
    <w:r w:rsidR="00AD781B">
      <w:rPr>
        <w:noProof/>
        <w:lang w:eastAsia="fr-FR"/>
      </w:rPr>
      <w:t xml:space="preserve">       </w:t>
    </w:r>
    <w:r w:rsidR="00AD781B" w:rsidRPr="00C13B20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57FEBF00" wp14:editId="62F24B73">
          <wp:simplePos x="0" y="0"/>
          <wp:positionH relativeFrom="margin">
            <wp:posOffset>-534670</wp:posOffset>
          </wp:positionH>
          <wp:positionV relativeFrom="paragraph">
            <wp:posOffset>-113665</wp:posOffset>
          </wp:positionV>
          <wp:extent cx="2358751" cy="64800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S_BFC_MAIL_96dpi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8751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92DBA" w:rsidRDefault="00742DB5" w:rsidP="00C835B5">
    <w:pPr>
      <w:pStyle w:val="En-tte"/>
      <w:tabs>
        <w:tab w:val="clear" w:pos="4513"/>
        <w:tab w:val="left" w:pos="4380"/>
      </w:tabs>
      <w:jc w:val="center"/>
      <w:rPr>
        <w:b/>
        <w:bCs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fr-FR"/>
      </w:rPr>
      <w:t xml:space="preserve">                                                            </w:t>
    </w:r>
    <w:r w:rsidR="00C835B5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79276E" w:rsidRDefault="007927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D49" w:rsidRDefault="00351D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147"/>
    <w:multiLevelType w:val="hybridMultilevel"/>
    <w:tmpl w:val="18DC3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C76A0"/>
    <w:multiLevelType w:val="hybridMultilevel"/>
    <w:tmpl w:val="3A484B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E1AAE"/>
    <w:multiLevelType w:val="hybridMultilevel"/>
    <w:tmpl w:val="85B84D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11482"/>
    <w:multiLevelType w:val="hybridMultilevel"/>
    <w:tmpl w:val="D60C4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DF"/>
    <w:rsid w:val="000039C5"/>
    <w:rsid w:val="00004212"/>
    <w:rsid w:val="00005706"/>
    <w:rsid w:val="00005E32"/>
    <w:rsid w:val="00007FEA"/>
    <w:rsid w:val="00011CC4"/>
    <w:rsid w:val="000126CB"/>
    <w:rsid w:val="000157BF"/>
    <w:rsid w:val="0001731E"/>
    <w:rsid w:val="00017E21"/>
    <w:rsid w:val="00021BFC"/>
    <w:rsid w:val="000230A3"/>
    <w:rsid w:val="00025136"/>
    <w:rsid w:val="000257DD"/>
    <w:rsid w:val="00027376"/>
    <w:rsid w:val="00027531"/>
    <w:rsid w:val="00030217"/>
    <w:rsid w:val="000308C8"/>
    <w:rsid w:val="000323CC"/>
    <w:rsid w:val="00033844"/>
    <w:rsid w:val="00036B71"/>
    <w:rsid w:val="00037FBD"/>
    <w:rsid w:val="00041504"/>
    <w:rsid w:val="00042DDE"/>
    <w:rsid w:val="00044C0E"/>
    <w:rsid w:val="00044FA2"/>
    <w:rsid w:val="00045911"/>
    <w:rsid w:val="00050F95"/>
    <w:rsid w:val="000529EA"/>
    <w:rsid w:val="00052DAE"/>
    <w:rsid w:val="0005315B"/>
    <w:rsid w:val="00056018"/>
    <w:rsid w:val="000562EE"/>
    <w:rsid w:val="0005702F"/>
    <w:rsid w:val="0006031E"/>
    <w:rsid w:val="000629AF"/>
    <w:rsid w:val="00063FDE"/>
    <w:rsid w:val="00065060"/>
    <w:rsid w:val="00065976"/>
    <w:rsid w:val="00065AA1"/>
    <w:rsid w:val="0007146F"/>
    <w:rsid w:val="00073FA2"/>
    <w:rsid w:val="00075639"/>
    <w:rsid w:val="00075F14"/>
    <w:rsid w:val="00076110"/>
    <w:rsid w:val="00076768"/>
    <w:rsid w:val="00076B31"/>
    <w:rsid w:val="00084828"/>
    <w:rsid w:val="00090BAB"/>
    <w:rsid w:val="000924D0"/>
    <w:rsid w:val="0009268C"/>
    <w:rsid w:val="00092776"/>
    <w:rsid w:val="0009351C"/>
    <w:rsid w:val="000948F1"/>
    <w:rsid w:val="00095ED9"/>
    <w:rsid w:val="00095F1E"/>
    <w:rsid w:val="000A2D82"/>
    <w:rsid w:val="000A40FF"/>
    <w:rsid w:val="000A5A89"/>
    <w:rsid w:val="000A5D45"/>
    <w:rsid w:val="000A6ECD"/>
    <w:rsid w:val="000B0213"/>
    <w:rsid w:val="000B17BA"/>
    <w:rsid w:val="000B18CD"/>
    <w:rsid w:val="000B2933"/>
    <w:rsid w:val="000B35D0"/>
    <w:rsid w:val="000C26DB"/>
    <w:rsid w:val="000C3432"/>
    <w:rsid w:val="000C629A"/>
    <w:rsid w:val="000C6549"/>
    <w:rsid w:val="000C7E91"/>
    <w:rsid w:val="000D0587"/>
    <w:rsid w:val="000D0736"/>
    <w:rsid w:val="000D27B0"/>
    <w:rsid w:val="000D395F"/>
    <w:rsid w:val="000D4F55"/>
    <w:rsid w:val="000E2F9B"/>
    <w:rsid w:val="000E3CA1"/>
    <w:rsid w:val="000E55A2"/>
    <w:rsid w:val="000E57CB"/>
    <w:rsid w:val="000E63AA"/>
    <w:rsid w:val="000E64B8"/>
    <w:rsid w:val="000F09BB"/>
    <w:rsid w:val="000F5581"/>
    <w:rsid w:val="000F5FBB"/>
    <w:rsid w:val="000F7754"/>
    <w:rsid w:val="001078B3"/>
    <w:rsid w:val="00110401"/>
    <w:rsid w:val="0011424F"/>
    <w:rsid w:val="00114644"/>
    <w:rsid w:val="0011697D"/>
    <w:rsid w:val="0011771B"/>
    <w:rsid w:val="00121AF8"/>
    <w:rsid w:val="001258B7"/>
    <w:rsid w:val="00125A9F"/>
    <w:rsid w:val="00125BCA"/>
    <w:rsid w:val="00126529"/>
    <w:rsid w:val="00130452"/>
    <w:rsid w:val="00130AFA"/>
    <w:rsid w:val="00134A82"/>
    <w:rsid w:val="001369B5"/>
    <w:rsid w:val="00136AAB"/>
    <w:rsid w:val="00136DD9"/>
    <w:rsid w:val="00137A35"/>
    <w:rsid w:val="00143070"/>
    <w:rsid w:val="00147EDE"/>
    <w:rsid w:val="001555CA"/>
    <w:rsid w:val="00155FB4"/>
    <w:rsid w:val="00156267"/>
    <w:rsid w:val="001567E3"/>
    <w:rsid w:val="00156CDE"/>
    <w:rsid w:val="00160467"/>
    <w:rsid w:val="0016070A"/>
    <w:rsid w:val="00162EDC"/>
    <w:rsid w:val="0016368E"/>
    <w:rsid w:val="00163919"/>
    <w:rsid w:val="001641DE"/>
    <w:rsid w:val="00170236"/>
    <w:rsid w:val="00171D19"/>
    <w:rsid w:val="001727B4"/>
    <w:rsid w:val="0017362A"/>
    <w:rsid w:val="0017737A"/>
    <w:rsid w:val="00180CE7"/>
    <w:rsid w:val="001816DF"/>
    <w:rsid w:val="00182F45"/>
    <w:rsid w:val="001834A5"/>
    <w:rsid w:val="0019245D"/>
    <w:rsid w:val="001931CF"/>
    <w:rsid w:val="00197697"/>
    <w:rsid w:val="00197C25"/>
    <w:rsid w:val="001A134F"/>
    <w:rsid w:val="001A1C7C"/>
    <w:rsid w:val="001A42D4"/>
    <w:rsid w:val="001B0DB2"/>
    <w:rsid w:val="001B2C67"/>
    <w:rsid w:val="001B2E30"/>
    <w:rsid w:val="001B39FA"/>
    <w:rsid w:val="001B3D82"/>
    <w:rsid w:val="001B4A96"/>
    <w:rsid w:val="001B712A"/>
    <w:rsid w:val="001C193E"/>
    <w:rsid w:val="001C3F77"/>
    <w:rsid w:val="001C4496"/>
    <w:rsid w:val="001C7D89"/>
    <w:rsid w:val="001D08EF"/>
    <w:rsid w:val="001D1FF6"/>
    <w:rsid w:val="001D2281"/>
    <w:rsid w:val="001D2499"/>
    <w:rsid w:val="001D2E3F"/>
    <w:rsid w:val="001D3767"/>
    <w:rsid w:val="001D5E32"/>
    <w:rsid w:val="001D7458"/>
    <w:rsid w:val="001E09CD"/>
    <w:rsid w:val="001E320B"/>
    <w:rsid w:val="001E523A"/>
    <w:rsid w:val="001E6A6B"/>
    <w:rsid w:val="001F0296"/>
    <w:rsid w:val="001F0E52"/>
    <w:rsid w:val="001F1794"/>
    <w:rsid w:val="001F19F2"/>
    <w:rsid w:val="001F6E35"/>
    <w:rsid w:val="001F6EAF"/>
    <w:rsid w:val="001F781B"/>
    <w:rsid w:val="00200599"/>
    <w:rsid w:val="00201DF1"/>
    <w:rsid w:val="002022D9"/>
    <w:rsid w:val="00204246"/>
    <w:rsid w:val="00204D98"/>
    <w:rsid w:val="00210596"/>
    <w:rsid w:val="00210E97"/>
    <w:rsid w:val="002142F9"/>
    <w:rsid w:val="00216992"/>
    <w:rsid w:val="00217831"/>
    <w:rsid w:val="002205FC"/>
    <w:rsid w:val="002206DC"/>
    <w:rsid w:val="00220E14"/>
    <w:rsid w:val="00221235"/>
    <w:rsid w:val="002216FA"/>
    <w:rsid w:val="00221AD9"/>
    <w:rsid w:val="00223725"/>
    <w:rsid w:val="00224DEB"/>
    <w:rsid w:val="00233D61"/>
    <w:rsid w:val="002405F5"/>
    <w:rsid w:val="00241F00"/>
    <w:rsid w:val="002420EB"/>
    <w:rsid w:val="00242BEE"/>
    <w:rsid w:val="00245DBC"/>
    <w:rsid w:val="002469ED"/>
    <w:rsid w:val="002474C4"/>
    <w:rsid w:val="00251629"/>
    <w:rsid w:val="00252C29"/>
    <w:rsid w:val="002547E2"/>
    <w:rsid w:val="0026055B"/>
    <w:rsid w:val="002622F6"/>
    <w:rsid w:val="0026372B"/>
    <w:rsid w:val="0026388C"/>
    <w:rsid w:val="002676A5"/>
    <w:rsid w:val="00267D2F"/>
    <w:rsid w:val="00274720"/>
    <w:rsid w:val="00275421"/>
    <w:rsid w:val="002805D6"/>
    <w:rsid w:val="00280F3B"/>
    <w:rsid w:val="0028579B"/>
    <w:rsid w:val="00286ECC"/>
    <w:rsid w:val="002901F1"/>
    <w:rsid w:val="00290741"/>
    <w:rsid w:val="002909D5"/>
    <w:rsid w:val="0029251B"/>
    <w:rsid w:val="00292FD4"/>
    <w:rsid w:val="0029447E"/>
    <w:rsid w:val="00296D11"/>
    <w:rsid w:val="002A1584"/>
    <w:rsid w:val="002A18B5"/>
    <w:rsid w:val="002A2ED1"/>
    <w:rsid w:val="002A30D6"/>
    <w:rsid w:val="002A483F"/>
    <w:rsid w:val="002A4B9E"/>
    <w:rsid w:val="002A5873"/>
    <w:rsid w:val="002B1299"/>
    <w:rsid w:val="002B17B0"/>
    <w:rsid w:val="002B2080"/>
    <w:rsid w:val="002B2A73"/>
    <w:rsid w:val="002B483E"/>
    <w:rsid w:val="002B52E0"/>
    <w:rsid w:val="002B7D50"/>
    <w:rsid w:val="002C0262"/>
    <w:rsid w:val="002C2E14"/>
    <w:rsid w:val="002C37E9"/>
    <w:rsid w:val="002C421F"/>
    <w:rsid w:val="002D02F8"/>
    <w:rsid w:val="002D5F78"/>
    <w:rsid w:val="002D67B1"/>
    <w:rsid w:val="002E13D6"/>
    <w:rsid w:val="002E62EB"/>
    <w:rsid w:val="002E7C17"/>
    <w:rsid w:val="002F02CE"/>
    <w:rsid w:val="002F505F"/>
    <w:rsid w:val="002F7CE7"/>
    <w:rsid w:val="00301837"/>
    <w:rsid w:val="003023F8"/>
    <w:rsid w:val="00302D24"/>
    <w:rsid w:val="00304A2E"/>
    <w:rsid w:val="00305FD9"/>
    <w:rsid w:val="0030693B"/>
    <w:rsid w:val="0031092E"/>
    <w:rsid w:val="0031697F"/>
    <w:rsid w:val="00316D60"/>
    <w:rsid w:val="003177AE"/>
    <w:rsid w:val="00321BCC"/>
    <w:rsid w:val="00322D73"/>
    <w:rsid w:val="00323192"/>
    <w:rsid w:val="00325976"/>
    <w:rsid w:val="00325DE5"/>
    <w:rsid w:val="00331648"/>
    <w:rsid w:val="003324D9"/>
    <w:rsid w:val="00334A73"/>
    <w:rsid w:val="003364F6"/>
    <w:rsid w:val="003368A1"/>
    <w:rsid w:val="00336930"/>
    <w:rsid w:val="003427B7"/>
    <w:rsid w:val="00343248"/>
    <w:rsid w:val="00343806"/>
    <w:rsid w:val="00347416"/>
    <w:rsid w:val="0035022E"/>
    <w:rsid w:val="00350B41"/>
    <w:rsid w:val="003513F8"/>
    <w:rsid w:val="00351D49"/>
    <w:rsid w:val="003529FD"/>
    <w:rsid w:val="0035355E"/>
    <w:rsid w:val="00353C46"/>
    <w:rsid w:val="003553C6"/>
    <w:rsid w:val="003556E2"/>
    <w:rsid w:val="00356271"/>
    <w:rsid w:val="00356531"/>
    <w:rsid w:val="0035754F"/>
    <w:rsid w:val="00361129"/>
    <w:rsid w:val="00363B92"/>
    <w:rsid w:val="003712B3"/>
    <w:rsid w:val="00372800"/>
    <w:rsid w:val="00373772"/>
    <w:rsid w:val="0037497F"/>
    <w:rsid w:val="003763D3"/>
    <w:rsid w:val="00376706"/>
    <w:rsid w:val="00377E26"/>
    <w:rsid w:val="00382654"/>
    <w:rsid w:val="00384C5B"/>
    <w:rsid w:val="00384E76"/>
    <w:rsid w:val="00390B8E"/>
    <w:rsid w:val="003969A6"/>
    <w:rsid w:val="003978E4"/>
    <w:rsid w:val="00397E72"/>
    <w:rsid w:val="003A5A15"/>
    <w:rsid w:val="003A773A"/>
    <w:rsid w:val="003B1FD0"/>
    <w:rsid w:val="003B38DD"/>
    <w:rsid w:val="003B6DAA"/>
    <w:rsid w:val="003C060F"/>
    <w:rsid w:val="003C2DF0"/>
    <w:rsid w:val="003C6D89"/>
    <w:rsid w:val="003C738C"/>
    <w:rsid w:val="003D068F"/>
    <w:rsid w:val="003D0C01"/>
    <w:rsid w:val="003D17CA"/>
    <w:rsid w:val="003D26DB"/>
    <w:rsid w:val="003D3769"/>
    <w:rsid w:val="003D493F"/>
    <w:rsid w:val="003D576E"/>
    <w:rsid w:val="003E0C5C"/>
    <w:rsid w:val="003E370A"/>
    <w:rsid w:val="003F0534"/>
    <w:rsid w:val="003F1C15"/>
    <w:rsid w:val="003F1C6D"/>
    <w:rsid w:val="003F3C6F"/>
    <w:rsid w:val="003F3F6E"/>
    <w:rsid w:val="003F46C3"/>
    <w:rsid w:val="003F4A06"/>
    <w:rsid w:val="003F76AD"/>
    <w:rsid w:val="003F77D5"/>
    <w:rsid w:val="003F78D4"/>
    <w:rsid w:val="003F7D3C"/>
    <w:rsid w:val="00403017"/>
    <w:rsid w:val="00404966"/>
    <w:rsid w:val="00405C1B"/>
    <w:rsid w:val="004078E9"/>
    <w:rsid w:val="00407B57"/>
    <w:rsid w:val="004107B9"/>
    <w:rsid w:val="004117A9"/>
    <w:rsid w:val="00412478"/>
    <w:rsid w:val="00415DA3"/>
    <w:rsid w:val="00417A84"/>
    <w:rsid w:val="00423B85"/>
    <w:rsid w:val="004247A0"/>
    <w:rsid w:val="004248E2"/>
    <w:rsid w:val="004253D5"/>
    <w:rsid w:val="00426356"/>
    <w:rsid w:val="00432329"/>
    <w:rsid w:val="00434B50"/>
    <w:rsid w:val="00435109"/>
    <w:rsid w:val="00441462"/>
    <w:rsid w:val="00441982"/>
    <w:rsid w:val="004424CD"/>
    <w:rsid w:val="0044262F"/>
    <w:rsid w:val="00442E40"/>
    <w:rsid w:val="00445B07"/>
    <w:rsid w:val="0044656B"/>
    <w:rsid w:val="00447BF8"/>
    <w:rsid w:val="00447C4C"/>
    <w:rsid w:val="00450120"/>
    <w:rsid w:val="00450A61"/>
    <w:rsid w:val="004511A4"/>
    <w:rsid w:val="004539A9"/>
    <w:rsid w:val="00453ED9"/>
    <w:rsid w:val="00453FBF"/>
    <w:rsid w:val="00457CB0"/>
    <w:rsid w:val="004601E8"/>
    <w:rsid w:val="00462692"/>
    <w:rsid w:val="0046467E"/>
    <w:rsid w:val="0047007A"/>
    <w:rsid w:val="004714C6"/>
    <w:rsid w:val="0047231F"/>
    <w:rsid w:val="00472944"/>
    <w:rsid w:val="0047306F"/>
    <w:rsid w:val="004731F6"/>
    <w:rsid w:val="00473EF7"/>
    <w:rsid w:val="004744E1"/>
    <w:rsid w:val="004755A4"/>
    <w:rsid w:val="0047637F"/>
    <w:rsid w:val="00477BC1"/>
    <w:rsid w:val="00477D57"/>
    <w:rsid w:val="004825DD"/>
    <w:rsid w:val="004849B6"/>
    <w:rsid w:val="00485DEB"/>
    <w:rsid w:val="00491912"/>
    <w:rsid w:val="004928C4"/>
    <w:rsid w:val="00493039"/>
    <w:rsid w:val="00493218"/>
    <w:rsid w:val="00494801"/>
    <w:rsid w:val="00494FBF"/>
    <w:rsid w:val="004A132D"/>
    <w:rsid w:val="004A44C0"/>
    <w:rsid w:val="004A75DB"/>
    <w:rsid w:val="004B3647"/>
    <w:rsid w:val="004B42D9"/>
    <w:rsid w:val="004B4918"/>
    <w:rsid w:val="004B4946"/>
    <w:rsid w:val="004B4D2A"/>
    <w:rsid w:val="004B7194"/>
    <w:rsid w:val="004C08DB"/>
    <w:rsid w:val="004C0C33"/>
    <w:rsid w:val="004C208D"/>
    <w:rsid w:val="004C371B"/>
    <w:rsid w:val="004C44CF"/>
    <w:rsid w:val="004C7FC7"/>
    <w:rsid w:val="004D1275"/>
    <w:rsid w:val="004D1765"/>
    <w:rsid w:val="004D3BF9"/>
    <w:rsid w:val="004D542D"/>
    <w:rsid w:val="004D71B8"/>
    <w:rsid w:val="004E0967"/>
    <w:rsid w:val="004E3527"/>
    <w:rsid w:val="004E5FAA"/>
    <w:rsid w:val="004E610F"/>
    <w:rsid w:val="004E6B43"/>
    <w:rsid w:val="004E70CC"/>
    <w:rsid w:val="004F011D"/>
    <w:rsid w:val="004F05FF"/>
    <w:rsid w:val="004F08B3"/>
    <w:rsid w:val="004F2B5F"/>
    <w:rsid w:val="004F403D"/>
    <w:rsid w:val="004F46E7"/>
    <w:rsid w:val="004F6717"/>
    <w:rsid w:val="004F7A49"/>
    <w:rsid w:val="00500B11"/>
    <w:rsid w:val="005028A3"/>
    <w:rsid w:val="00511275"/>
    <w:rsid w:val="0051200B"/>
    <w:rsid w:val="00523110"/>
    <w:rsid w:val="0052321A"/>
    <w:rsid w:val="00525EF0"/>
    <w:rsid w:val="00526EB8"/>
    <w:rsid w:val="00527A6A"/>
    <w:rsid w:val="00530420"/>
    <w:rsid w:val="00532345"/>
    <w:rsid w:val="005324E9"/>
    <w:rsid w:val="00533CB4"/>
    <w:rsid w:val="0053472E"/>
    <w:rsid w:val="005377EA"/>
    <w:rsid w:val="00537A48"/>
    <w:rsid w:val="005417EF"/>
    <w:rsid w:val="0054525B"/>
    <w:rsid w:val="005458A4"/>
    <w:rsid w:val="00546F42"/>
    <w:rsid w:val="005476C3"/>
    <w:rsid w:val="00553772"/>
    <w:rsid w:val="00553A7C"/>
    <w:rsid w:val="00553B84"/>
    <w:rsid w:val="00553B8A"/>
    <w:rsid w:val="00556AD0"/>
    <w:rsid w:val="00556F53"/>
    <w:rsid w:val="00561B20"/>
    <w:rsid w:val="00562A14"/>
    <w:rsid w:val="0056355F"/>
    <w:rsid w:val="0056401A"/>
    <w:rsid w:val="00564677"/>
    <w:rsid w:val="005646B5"/>
    <w:rsid w:val="00564BB1"/>
    <w:rsid w:val="005672A0"/>
    <w:rsid w:val="00571577"/>
    <w:rsid w:val="005733FE"/>
    <w:rsid w:val="00584B09"/>
    <w:rsid w:val="005853BA"/>
    <w:rsid w:val="005916DD"/>
    <w:rsid w:val="00592519"/>
    <w:rsid w:val="00593F22"/>
    <w:rsid w:val="00595D20"/>
    <w:rsid w:val="00595F6E"/>
    <w:rsid w:val="00596F66"/>
    <w:rsid w:val="005A0648"/>
    <w:rsid w:val="005A0A32"/>
    <w:rsid w:val="005A20A5"/>
    <w:rsid w:val="005A2CDC"/>
    <w:rsid w:val="005A5809"/>
    <w:rsid w:val="005A6A6E"/>
    <w:rsid w:val="005A7FC7"/>
    <w:rsid w:val="005B0283"/>
    <w:rsid w:val="005B351F"/>
    <w:rsid w:val="005B39C8"/>
    <w:rsid w:val="005B3DCC"/>
    <w:rsid w:val="005C0123"/>
    <w:rsid w:val="005C203E"/>
    <w:rsid w:val="005C325E"/>
    <w:rsid w:val="005D43BC"/>
    <w:rsid w:val="005D54C4"/>
    <w:rsid w:val="005E1B15"/>
    <w:rsid w:val="005E2F48"/>
    <w:rsid w:val="005E4E9C"/>
    <w:rsid w:val="005F0798"/>
    <w:rsid w:val="005F2E98"/>
    <w:rsid w:val="005F6E19"/>
    <w:rsid w:val="00600C11"/>
    <w:rsid w:val="0060256F"/>
    <w:rsid w:val="006027F1"/>
    <w:rsid w:val="006032A5"/>
    <w:rsid w:val="00607148"/>
    <w:rsid w:val="006107E7"/>
    <w:rsid w:val="00612D69"/>
    <w:rsid w:val="006150AF"/>
    <w:rsid w:val="0061535F"/>
    <w:rsid w:val="00615698"/>
    <w:rsid w:val="0061579D"/>
    <w:rsid w:val="0061740C"/>
    <w:rsid w:val="006204B9"/>
    <w:rsid w:val="0062263C"/>
    <w:rsid w:val="00623D29"/>
    <w:rsid w:val="0062444C"/>
    <w:rsid w:val="00625673"/>
    <w:rsid w:val="0062685C"/>
    <w:rsid w:val="006272C7"/>
    <w:rsid w:val="0063084B"/>
    <w:rsid w:val="00630C40"/>
    <w:rsid w:val="006328F7"/>
    <w:rsid w:val="006337E3"/>
    <w:rsid w:val="00635FC1"/>
    <w:rsid w:val="0063635F"/>
    <w:rsid w:val="006400EA"/>
    <w:rsid w:val="006407E5"/>
    <w:rsid w:val="00641F92"/>
    <w:rsid w:val="00642A70"/>
    <w:rsid w:val="0064617C"/>
    <w:rsid w:val="006477B0"/>
    <w:rsid w:val="00647E28"/>
    <w:rsid w:val="00650F1F"/>
    <w:rsid w:val="0065271B"/>
    <w:rsid w:val="00654347"/>
    <w:rsid w:val="00654A7E"/>
    <w:rsid w:val="00655684"/>
    <w:rsid w:val="00656945"/>
    <w:rsid w:val="00657418"/>
    <w:rsid w:val="0066014E"/>
    <w:rsid w:val="00662BB7"/>
    <w:rsid w:val="00662EC7"/>
    <w:rsid w:val="00664C21"/>
    <w:rsid w:val="00671FF0"/>
    <w:rsid w:val="00672FDC"/>
    <w:rsid w:val="00681D72"/>
    <w:rsid w:val="006869BC"/>
    <w:rsid w:val="00686C4C"/>
    <w:rsid w:val="00687C21"/>
    <w:rsid w:val="00687E29"/>
    <w:rsid w:val="00690761"/>
    <w:rsid w:val="00690D94"/>
    <w:rsid w:val="0069206F"/>
    <w:rsid w:val="0069251B"/>
    <w:rsid w:val="00693807"/>
    <w:rsid w:val="00695502"/>
    <w:rsid w:val="006960FE"/>
    <w:rsid w:val="00696C20"/>
    <w:rsid w:val="00697875"/>
    <w:rsid w:val="006A28A0"/>
    <w:rsid w:val="006A2ABA"/>
    <w:rsid w:val="006A310B"/>
    <w:rsid w:val="006A389B"/>
    <w:rsid w:val="006A3BBF"/>
    <w:rsid w:val="006B3556"/>
    <w:rsid w:val="006B3BC8"/>
    <w:rsid w:val="006B4CFB"/>
    <w:rsid w:val="006B5AED"/>
    <w:rsid w:val="006B6D26"/>
    <w:rsid w:val="006B7D09"/>
    <w:rsid w:val="006C00E3"/>
    <w:rsid w:val="006C0913"/>
    <w:rsid w:val="006C5ABC"/>
    <w:rsid w:val="006C6E39"/>
    <w:rsid w:val="006D0269"/>
    <w:rsid w:val="006D3D59"/>
    <w:rsid w:val="006D6820"/>
    <w:rsid w:val="006D7616"/>
    <w:rsid w:val="006D7E55"/>
    <w:rsid w:val="006E1114"/>
    <w:rsid w:val="006E4D10"/>
    <w:rsid w:val="006E7AAD"/>
    <w:rsid w:val="006F10E8"/>
    <w:rsid w:val="006F2E5D"/>
    <w:rsid w:val="006F3C6F"/>
    <w:rsid w:val="006F43A3"/>
    <w:rsid w:val="006F6D61"/>
    <w:rsid w:val="00701ABB"/>
    <w:rsid w:val="007022CB"/>
    <w:rsid w:val="0070274D"/>
    <w:rsid w:val="00704B0B"/>
    <w:rsid w:val="00704E37"/>
    <w:rsid w:val="0070590D"/>
    <w:rsid w:val="00705AE6"/>
    <w:rsid w:val="00711AEC"/>
    <w:rsid w:val="00716517"/>
    <w:rsid w:val="00717DF4"/>
    <w:rsid w:val="0072188F"/>
    <w:rsid w:val="007221F8"/>
    <w:rsid w:val="007227E3"/>
    <w:rsid w:val="00725530"/>
    <w:rsid w:val="00725F58"/>
    <w:rsid w:val="00725F7E"/>
    <w:rsid w:val="007268C9"/>
    <w:rsid w:val="007308FD"/>
    <w:rsid w:val="00730DC1"/>
    <w:rsid w:val="00733586"/>
    <w:rsid w:val="007346BB"/>
    <w:rsid w:val="007372F6"/>
    <w:rsid w:val="00737BDA"/>
    <w:rsid w:val="00742DB5"/>
    <w:rsid w:val="00745971"/>
    <w:rsid w:val="00747A49"/>
    <w:rsid w:val="00751171"/>
    <w:rsid w:val="00751A45"/>
    <w:rsid w:val="00756175"/>
    <w:rsid w:val="00756B18"/>
    <w:rsid w:val="00757CF0"/>
    <w:rsid w:val="00757D8D"/>
    <w:rsid w:val="007615BC"/>
    <w:rsid w:val="00761850"/>
    <w:rsid w:val="00763B79"/>
    <w:rsid w:val="00763BFF"/>
    <w:rsid w:val="0076406A"/>
    <w:rsid w:val="00766CF4"/>
    <w:rsid w:val="00770237"/>
    <w:rsid w:val="007707BE"/>
    <w:rsid w:val="00770F2F"/>
    <w:rsid w:val="00780800"/>
    <w:rsid w:val="00780D62"/>
    <w:rsid w:val="00780E9D"/>
    <w:rsid w:val="00780EF0"/>
    <w:rsid w:val="00782792"/>
    <w:rsid w:val="00782D58"/>
    <w:rsid w:val="00782D74"/>
    <w:rsid w:val="0079276E"/>
    <w:rsid w:val="007953CB"/>
    <w:rsid w:val="007956B1"/>
    <w:rsid w:val="007963FE"/>
    <w:rsid w:val="0079690E"/>
    <w:rsid w:val="00796C1D"/>
    <w:rsid w:val="007972F5"/>
    <w:rsid w:val="00797718"/>
    <w:rsid w:val="007A0B48"/>
    <w:rsid w:val="007A0F62"/>
    <w:rsid w:val="007A234B"/>
    <w:rsid w:val="007A32A8"/>
    <w:rsid w:val="007A752B"/>
    <w:rsid w:val="007B0FD4"/>
    <w:rsid w:val="007B35DD"/>
    <w:rsid w:val="007B7C2F"/>
    <w:rsid w:val="007C06E9"/>
    <w:rsid w:val="007C2A73"/>
    <w:rsid w:val="007C3C59"/>
    <w:rsid w:val="007D0B24"/>
    <w:rsid w:val="007D4D34"/>
    <w:rsid w:val="007D565D"/>
    <w:rsid w:val="007D5A6B"/>
    <w:rsid w:val="007E0139"/>
    <w:rsid w:val="007E22F5"/>
    <w:rsid w:val="007E2919"/>
    <w:rsid w:val="007E2A82"/>
    <w:rsid w:val="007E5AD1"/>
    <w:rsid w:val="007E5FED"/>
    <w:rsid w:val="007F0744"/>
    <w:rsid w:val="007F2C9C"/>
    <w:rsid w:val="007F40C2"/>
    <w:rsid w:val="007F7918"/>
    <w:rsid w:val="00800306"/>
    <w:rsid w:val="00800415"/>
    <w:rsid w:val="008011AF"/>
    <w:rsid w:val="00801436"/>
    <w:rsid w:val="00801B16"/>
    <w:rsid w:val="00803397"/>
    <w:rsid w:val="00806AF6"/>
    <w:rsid w:val="00807CCD"/>
    <w:rsid w:val="0081255B"/>
    <w:rsid w:val="0081467C"/>
    <w:rsid w:val="00814D76"/>
    <w:rsid w:val="00816254"/>
    <w:rsid w:val="00820607"/>
    <w:rsid w:val="00821396"/>
    <w:rsid w:val="0082471D"/>
    <w:rsid w:val="00827C7C"/>
    <w:rsid w:val="008317A3"/>
    <w:rsid w:val="008324BE"/>
    <w:rsid w:val="0083785E"/>
    <w:rsid w:val="00840119"/>
    <w:rsid w:val="008427CC"/>
    <w:rsid w:val="00843826"/>
    <w:rsid w:val="00844EFC"/>
    <w:rsid w:val="0084651E"/>
    <w:rsid w:val="00847A38"/>
    <w:rsid w:val="008500EE"/>
    <w:rsid w:val="00851458"/>
    <w:rsid w:val="00851EEE"/>
    <w:rsid w:val="0085454E"/>
    <w:rsid w:val="008558F8"/>
    <w:rsid w:val="00855F5A"/>
    <w:rsid w:val="00856361"/>
    <w:rsid w:val="008576D9"/>
    <w:rsid w:val="00860784"/>
    <w:rsid w:val="0086101F"/>
    <w:rsid w:val="00861437"/>
    <w:rsid w:val="008618AE"/>
    <w:rsid w:val="008671CB"/>
    <w:rsid w:val="00867937"/>
    <w:rsid w:val="00867C19"/>
    <w:rsid w:val="008703A6"/>
    <w:rsid w:val="0087058E"/>
    <w:rsid w:val="00872BEF"/>
    <w:rsid w:val="00872E89"/>
    <w:rsid w:val="008737C5"/>
    <w:rsid w:val="00874AA0"/>
    <w:rsid w:val="0087515E"/>
    <w:rsid w:val="00881E9F"/>
    <w:rsid w:val="00882D33"/>
    <w:rsid w:val="008837FF"/>
    <w:rsid w:val="00883B2C"/>
    <w:rsid w:val="00885514"/>
    <w:rsid w:val="00885518"/>
    <w:rsid w:val="00887BE3"/>
    <w:rsid w:val="00893E00"/>
    <w:rsid w:val="0089627F"/>
    <w:rsid w:val="008A01A3"/>
    <w:rsid w:val="008A0206"/>
    <w:rsid w:val="008A2C51"/>
    <w:rsid w:val="008A32D5"/>
    <w:rsid w:val="008A4289"/>
    <w:rsid w:val="008A5E48"/>
    <w:rsid w:val="008A7F61"/>
    <w:rsid w:val="008B1BC3"/>
    <w:rsid w:val="008B1FFA"/>
    <w:rsid w:val="008B387F"/>
    <w:rsid w:val="008B4993"/>
    <w:rsid w:val="008B52F3"/>
    <w:rsid w:val="008B5934"/>
    <w:rsid w:val="008D091D"/>
    <w:rsid w:val="008D13EE"/>
    <w:rsid w:val="008D1D2A"/>
    <w:rsid w:val="008D2337"/>
    <w:rsid w:val="008D3BD6"/>
    <w:rsid w:val="008D4CB9"/>
    <w:rsid w:val="008D50AE"/>
    <w:rsid w:val="008D59BF"/>
    <w:rsid w:val="008D5F3D"/>
    <w:rsid w:val="008D63A4"/>
    <w:rsid w:val="008E0688"/>
    <w:rsid w:val="008E276E"/>
    <w:rsid w:val="008F3F23"/>
    <w:rsid w:val="008F4F11"/>
    <w:rsid w:val="008F50CD"/>
    <w:rsid w:val="008F7193"/>
    <w:rsid w:val="00900EE1"/>
    <w:rsid w:val="0090174D"/>
    <w:rsid w:val="00901FFC"/>
    <w:rsid w:val="00906813"/>
    <w:rsid w:val="00911A72"/>
    <w:rsid w:val="00912340"/>
    <w:rsid w:val="00913C90"/>
    <w:rsid w:val="00914322"/>
    <w:rsid w:val="009146E6"/>
    <w:rsid w:val="00915896"/>
    <w:rsid w:val="00915EE3"/>
    <w:rsid w:val="00917563"/>
    <w:rsid w:val="00922884"/>
    <w:rsid w:val="009228F8"/>
    <w:rsid w:val="009233F8"/>
    <w:rsid w:val="0092415D"/>
    <w:rsid w:val="00924623"/>
    <w:rsid w:val="00924761"/>
    <w:rsid w:val="00926289"/>
    <w:rsid w:val="0093031C"/>
    <w:rsid w:val="0093129E"/>
    <w:rsid w:val="009323EF"/>
    <w:rsid w:val="00935222"/>
    <w:rsid w:val="0093700A"/>
    <w:rsid w:val="00942B28"/>
    <w:rsid w:val="00942E2C"/>
    <w:rsid w:val="00946A32"/>
    <w:rsid w:val="00950023"/>
    <w:rsid w:val="00950178"/>
    <w:rsid w:val="0095078F"/>
    <w:rsid w:val="0095425C"/>
    <w:rsid w:val="0095464E"/>
    <w:rsid w:val="00954807"/>
    <w:rsid w:val="00957072"/>
    <w:rsid w:val="00961EFE"/>
    <w:rsid w:val="009624D3"/>
    <w:rsid w:val="00965B19"/>
    <w:rsid w:val="009671A8"/>
    <w:rsid w:val="00967789"/>
    <w:rsid w:val="00970F42"/>
    <w:rsid w:val="009724B8"/>
    <w:rsid w:val="00974AC9"/>
    <w:rsid w:val="00974E8C"/>
    <w:rsid w:val="00982FCF"/>
    <w:rsid w:val="0098325D"/>
    <w:rsid w:val="00985008"/>
    <w:rsid w:val="0098534B"/>
    <w:rsid w:val="00985D2F"/>
    <w:rsid w:val="00990EE1"/>
    <w:rsid w:val="00992DBA"/>
    <w:rsid w:val="00993582"/>
    <w:rsid w:val="0099537B"/>
    <w:rsid w:val="009968A8"/>
    <w:rsid w:val="00997E09"/>
    <w:rsid w:val="009A08EC"/>
    <w:rsid w:val="009A11EB"/>
    <w:rsid w:val="009A1548"/>
    <w:rsid w:val="009A461D"/>
    <w:rsid w:val="009A5EA6"/>
    <w:rsid w:val="009A788B"/>
    <w:rsid w:val="009A7A40"/>
    <w:rsid w:val="009A7B7A"/>
    <w:rsid w:val="009B294A"/>
    <w:rsid w:val="009B302B"/>
    <w:rsid w:val="009B3BBA"/>
    <w:rsid w:val="009B40E6"/>
    <w:rsid w:val="009C122C"/>
    <w:rsid w:val="009C1672"/>
    <w:rsid w:val="009C284B"/>
    <w:rsid w:val="009C2BC3"/>
    <w:rsid w:val="009C3CAF"/>
    <w:rsid w:val="009C676F"/>
    <w:rsid w:val="009C7249"/>
    <w:rsid w:val="009D4BB8"/>
    <w:rsid w:val="009E057D"/>
    <w:rsid w:val="009E213C"/>
    <w:rsid w:val="009E2C16"/>
    <w:rsid w:val="009E30F5"/>
    <w:rsid w:val="009E5EA9"/>
    <w:rsid w:val="009E61FF"/>
    <w:rsid w:val="009E7E82"/>
    <w:rsid w:val="009F081A"/>
    <w:rsid w:val="009F2DFA"/>
    <w:rsid w:val="009F2F24"/>
    <w:rsid w:val="009F75C4"/>
    <w:rsid w:val="00A013EC"/>
    <w:rsid w:val="00A048C2"/>
    <w:rsid w:val="00A06B6F"/>
    <w:rsid w:val="00A06C8A"/>
    <w:rsid w:val="00A07B2B"/>
    <w:rsid w:val="00A10364"/>
    <w:rsid w:val="00A11776"/>
    <w:rsid w:val="00A1330F"/>
    <w:rsid w:val="00A152B2"/>
    <w:rsid w:val="00A15879"/>
    <w:rsid w:val="00A16C93"/>
    <w:rsid w:val="00A20235"/>
    <w:rsid w:val="00A20CD8"/>
    <w:rsid w:val="00A21084"/>
    <w:rsid w:val="00A30E2D"/>
    <w:rsid w:val="00A30EA6"/>
    <w:rsid w:val="00A30ECF"/>
    <w:rsid w:val="00A33555"/>
    <w:rsid w:val="00A36C0E"/>
    <w:rsid w:val="00A40E1F"/>
    <w:rsid w:val="00A428E4"/>
    <w:rsid w:val="00A432D9"/>
    <w:rsid w:val="00A4461E"/>
    <w:rsid w:val="00A503C4"/>
    <w:rsid w:val="00A52221"/>
    <w:rsid w:val="00A527FB"/>
    <w:rsid w:val="00A5300B"/>
    <w:rsid w:val="00A54F57"/>
    <w:rsid w:val="00A56123"/>
    <w:rsid w:val="00A5630A"/>
    <w:rsid w:val="00A6030B"/>
    <w:rsid w:val="00A61F27"/>
    <w:rsid w:val="00A67E31"/>
    <w:rsid w:val="00A72F31"/>
    <w:rsid w:val="00A732EA"/>
    <w:rsid w:val="00A75E7C"/>
    <w:rsid w:val="00A76F9C"/>
    <w:rsid w:val="00A840F2"/>
    <w:rsid w:val="00A85557"/>
    <w:rsid w:val="00A97581"/>
    <w:rsid w:val="00A977EF"/>
    <w:rsid w:val="00A97A38"/>
    <w:rsid w:val="00AA049C"/>
    <w:rsid w:val="00AA325C"/>
    <w:rsid w:val="00AB02B2"/>
    <w:rsid w:val="00AB0307"/>
    <w:rsid w:val="00AB1CC8"/>
    <w:rsid w:val="00AB25F2"/>
    <w:rsid w:val="00AB3C90"/>
    <w:rsid w:val="00AB71D0"/>
    <w:rsid w:val="00AB7B36"/>
    <w:rsid w:val="00AB7C6B"/>
    <w:rsid w:val="00AC5134"/>
    <w:rsid w:val="00AC51F1"/>
    <w:rsid w:val="00AD02EA"/>
    <w:rsid w:val="00AD0F26"/>
    <w:rsid w:val="00AD294A"/>
    <w:rsid w:val="00AD2B0A"/>
    <w:rsid w:val="00AD2B0C"/>
    <w:rsid w:val="00AD41D8"/>
    <w:rsid w:val="00AD61E2"/>
    <w:rsid w:val="00AD7436"/>
    <w:rsid w:val="00AD781B"/>
    <w:rsid w:val="00AE17CA"/>
    <w:rsid w:val="00AE4095"/>
    <w:rsid w:val="00AE54B2"/>
    <w:rsid w:val="00AE646A"/>
    <w:rsid w:val="00AF1456"/>
    <w:rsid w:val="00AF1CA5"/>
    <w:rsid w:val="00AF6969"/>
    <w:rsid w:val="00AF73A0"/>
    <w:rsid w:val="00B00C70"/>
    <w:rsid w:val="00B01231"/>
    <w:rsid w:val="00B02EBA"/>
    <w:rsid w:val="00B037FB"/>
    <w:rsid w:val="00B05FE7"/>
    <w:rsid w:val="00B10927"/>
    <w:rsid w:val="00B14B0C"/>
    <w:rsid w:val="00B15075"/>
    <w:rsid w:val="00B15767"/>
    <w:rsid w:val="00B1640D"/>
    <w:rsid w:val="00B17E0B"/>
    <w:rsid w:val="00B21E69"/>
    <w:rsid w:val="00B23600"/>
    <w:rsid w:val="00B25651"/>
    <w:rsid w:val="00B3362A"/>
    <w:rsid w:val="00B35EDA"/>
    <w:rsid w:val="00B35F99"/>
    <w:rsid w:val="00B36992"/>
    <w:rsid w:val="00B379FF"/>
    <w:rsid w:val="00B37CB1"/>
    <w:rsid w:val="00B433DC"/>
    <w:rsid w:val="00B439EE"/>
    <w:rsid w:val="00B46866"/>
    <w:rsid w:val="00B51496"/>
    <w:rsid w:val="00B53A29"/>
    <w:rsid w:val="00B56989"/>
    <w:rsid w:val="00B56A9D"/>
    <w:rsid w:val="00B60653"/>
    <w:rsid w:val="00B60689"/>
    <w:rsid w:val="00B62DC3"/>
    <w:rsid w:val="00B6446D"/>
    <w:rsid w:val="00B646A2"/>
    <w:rsid w:val="00B646CE"/>
    <w:rsid w:val="00B654BF"/>
    <w:rsid w:val="00B66031"/>
    <w:rsid w:val="00B660EA"/>
    <w:rsid w:val="00B72615"/>
    <w:rsid w:val="00B73AA1"/>
    <w:rsid w:val="00B747C7"/>
    <w:rsid w:val="00B756F6"/>
    <w:rsid w:val="00B77360"/>
    <w:rsid w:val="00B773D9"/>
    <w:rsid w:val="00B8197F"/>
    <w:rsid w:val="00B85C98"/>
    <w:rsid w:val="00B864B8"/>
    <w:rsid w:val="00B87A85"/>
    <w:rsid w:val="00B90D77"/>
    <w:rsid w:val="00B916AA"/>
    <w:rsid w:val="00B9314E"/>
    <w:rsid w:val="00B96F9F"/>
    <w:rsid w:val="00BA066E"/>
    <w:rsid w:val="00BA37CC"/>
    <w:rsid w:val="00BA6B08"/>
    <w:rsid w:val="00BB076D"/>
    <w:rsid w:val="00BB0A4D"/>
    <w:rsid w:val="00BB0D37"/>
    <w:rsid w:val="00BB2189"/>
    <w:rsid w:val="00BB3076"/>
    <w:rsid w:val="00BB3913"/>
    <w:rsid w:val="00BB71E7"/>
    <w:rsid w:val="00BC02F3"/>
    <w:rsid w:val="00BC0A24"/>
    <w:rsid w:val="00BC104B"/>
    <w:rsid w:val="00BC236F"/>
    <w:rsid w:val="00BC2F5A"/>
    <w:rsid w:val="00BC3575"/>
    <w:rsid w:val="00BC4987"/>
    <w:rsid w:val="00BC75F3"/>
    <w:rsid w:val="00BD213D"/>
    <w:rsid w:val="00BD3F0C"/>
    <w:rsid w:val="00BD42C2"/>
    <w:rsid w:val="00BD4723"/>
    <w:rsid w:val="00BD66E1"/>
    <w:rsid w:val="00BE5C5A"/>
    <w:rsid w:val="00BE7DC0"/>
    <w:rsid w:val="00BF0E20"/>
    <w:rsid w:val="00BF2B36"/>
    <w:rsid w:val="00BF2FE9"/>
    <w:rsid w:val="00BF79CB"/>
    <w:rsid w:val="00C00315"/>
    <w:rsid w:val="00C00A68"/>
    <w:rsid w:val="00C02907"/>
    <w:rsid w:val="00C02CF3"/>
    <w:rsid w:val="00C068C6"/>
    <w:rsid w:val="00C07C09"/>
    <w:rsid w:val="00C133B7"/>
    <w:rsid w:val="00C1578D"/>
    <w:rsid w:val="00C170E1"/>
    <w:rsid w:val="00C17266"/>
    <w:rsid w:val="00C20B03"/>
    <w:rsid w:val="00C20CD4"/>
    <w:rsid w:val="00C2140E"/>
    <w:rsid w:val="00C21631"/>
    <w:rsid w:val="00C23013"/>
    <w:rsid w:val="00C25799"/>
    <w:rsid w:val="00C25A37"/>
    <w:rsid w:val="00C27E6A"/>
    <w:rsid w:val="00C31D78"/>
    <w:rsid w:val="00C322B1"/>
    <w:rsid w:val="00C33383"/>
    <w:rsid w:val="00C3579C"/>
    <w:rsid w:val="00C36631"/>
    <w:rsid w:val="00C41633"/>
    <w:rsid w:val="00C41D5C"/>
    <w:rsid w:val="00C42841"/>
    <w:rsid w:val="00C42E0D"/>
    <w:rsid w:val="00C44A28"/>
    <w:rsid w:val="00C51976"/>
    <w:rsid w:val="00C550B6"/>
    <w:rsid w:val="00C60355"/>
    <w:rsid w:val="00C60937"/>
    <w:rsid w:val="00C60AA9"/>
    <w:rsid w:val="00C61458"/>
    <w:rsid w:val="00C63A73"/>
    <w:rsid w:val="00C647BB"/>
    <w:rsid w:val="00C650CF"/>
    <w:rsid w:val="00C656A0"/>
    <w:rsid w:val="00C67312"/>
    <w:rsid w:val="00C67CB5"/>
    <w:rsid w:val="00C72220"/>
    <w:rsid w:val="00C72D20"/>
    <w:rsid w:val="00C7518D"/>
    <w:rsid w:val="00C7573A"/>
    <w:rsid w:val="00C76EA0"/>
    <w:rsid w:val="00C77343"/>
    <w:rsid w:val="00C81638"/>
    <w:rsid w:val="00C82235"/>
    <w:rsid w:val="00C82B98"/>
    <w:rsid w:val="00C835B5"/>
    <w:rsid w:val="00C9134D"/>
    <w:rsid w:val="00C93E40"/>
    <w:rsid w:val="00C9535B"/>
    <w:rsid w:val="00C97A89"/>
    <w:rsid w:val="00CA3DD2"/>
    <w:rsid w:val="00CA5DD1"/>
    <w:rsid w:val="00CB1A10"/>
    <w:rsid w:val="00CB238D"/>
    <w:rsid w:val="00CB28B3"/>
    <w:rsid w:val="00CB3BC5"/>
    <w:rsid w:val="00CB5971"/>
    <w:rsid w:val="00CB7296"/>
    <w:rsid w:val="00CB7675"/>
    <w:rsid w:val="00CC0A28"/>
    <w:rsid w:val="00CC3DE0"/>
    <w:rsid w:val="00CC6D2D"/>
    <w:rsid w:val="00CD07B1"/>
    <w:rsid w:val="00CD09C9"/>
    <w:rsid w:val="00CD1212"/>
    <w:rsid w:val="00CD5E65"/>
    <w:rsid w:val="00CD616A"/>
    <w:rsid w:val="00CD76A4"/>
    <w:rsid w:val="00CD7E64"/>
    <w:rsid w:val="00CE4DF2"/>
    <w:rsid w:val="00CE7D70"/>
    <w:rsid w:val="00CF2ABB"/>
    <w:rsid w:val="00CF6461"/>
    <w:rsid w:val="00D03563"/>
    <w:rsid w:val="00D04940"/>
    <w:rsid w:val="00D0513D"/>
    <w:rsid w:val="00D10424"/>
    <w:rsid w:val="00D10C52"/>
    <w:rsid w:val="00D12EFF"/>
    <w:rsid w:val="00D14086"/>
    <w:rsid w:val="00D14516"/>
    <w:rsid w:val="00D14622"/>
    <w:rsid w:val="00D15208"/>
    <w:rsid w:val="00D172D6"/>
    <w:rsid w:val="00D20381"/>
    <w:rsid w:val="00D22A38"/>
    <w:rsid w:val="00D23D70"/>
    <w:rsid w:val="00D24EB2"/>
    <w:rsid w:val="00D2656E"/>
    <w:rsid w:val="00D27A6F"/>
    <w:rsid w:val="00D30A8A"/>
    <w:rsid w:val="00D3296B"/>
    <w:rsid w:val="00D32B02"/>
    <w:rsid w:val="00D35417"/>
    <w:rsid w:val="00D35E77"/>
    <w:rsid w:val="00D3669E"/>
    <w:rsid w:val="00D43AAE"/>
    <w:rsid w:val="00D43CB7"/>
    <w:rsid w:val="00D446EC"/>
    <w:rsid w:val="00D450E3"/>
    <w:rsid w:val="00D461D0"/>
    <w:rsid w:val="00D5136A"/>
    <w:rsid w:val="00D52B43"/>
    <w:rsid w:val="00D5517E"/>
    <w:rsid w:val="00D57C82"/>
    <w:rsid w:val="00D60B7B"/>
    <w:rsid w:val="00D62F29"/>
    <w:rsid w:val="00D63E1B"/>
    <w:rsid w:val="00D64DF9"/>
    <w:rsid w:val="00D67D6F"/>
    <w:rsid w:val="00D721BB"/>
    <w:rsid w:val="00D7455C"/>
    <w:rsid w:val="00D746CF"/>
    <w:rsid w:val="00D75090"/>
    <w:rsid w:val="00D75ABA"/>
    <w:rsid w:val="00D76890"/>
    <w:rsid w:val="00D76D1C"/>
    <w:rsid w:val="00D8397A"/>
    <w:rsid w:val="00D85098"/>
    <w:rsid w:val="00D92EBF"/>
    <w:rsid w:val="00D9493D"/>
    <w:rsid w:val="00D95F7A"/>
    <w:rsid w:val="00D96306"/>
    <w:rsid w:val="00DA107D"/>
    <w:rsid w:val="00DA1970"/>
    <w:rsid w:val="00DA25B6"/>
    <w:rsid w:val="00DA3093"/>
    <w:rsid w:val="00DA320C"/>
    <w:rsid w:val="00DB1E91"/>
    <w:rsid w:val="00DB23C2"/>
    <w:rsid w:val="00DB2A8B"/>
    <w:rsid w:val="00DB459E"/>
    <w:rsid w:val="00DB5393"/>
    <w:rsid w:val="00DB635A"/>
    <w:rsid w:val="00DB6C2B"/>
    <w:rsid w:val="00DB6E72"/>
    <w:rsid w:val="00DC1F44"/>
    <w:rsid w:val="00DC204A"/>
    <w:rsid w:val="00DC38F8"/>
    <w:rsid w:val="00DC4E0A"/>
    <w:rsid w:val="00DC537D"/>
    <w:rsid w:val="00DC6D7E"/>
    <w:rsid w:val="00DD2E8C"/>
    <w:rsid w:val="00DD3B91"/>
    <w:rsid w:val="00DD46D4"/>
    <w:rsid w:val="00DD67D6"/>
    <w:rsid w:val="00DE0B2D"/>
    <w:rsid w:val="00DE0F5D"/>
    <w:rsid w:val="00DE107B"/>
    <w:rsid w:val="00DE30F3"/>
    <w:rsid w:val="00DF07AE"/>
    <w:rsid w:val="00DF0F85"/>
    <w:rsid w:val="00DF21FA"/>
    <w:rsid w:val="00DF3598"/>
    <w:rsid w:val="00DF4A74"/>
    <w:rsid w:val="00E00132"/>
    <w:rsid w:val="00E00E6D"/>
    <w:rsid w:val="00E01903"/>
    <w:rsid w:val="00E03AE4"/>
    <w:rsid w:val="00E04EC5"/>
    <w:rsid w:val="00E161F3"/>
    <w:rsid w:val="00E16E22"/>
    <w:rsid w:val="00E1750F"/>
    <w:rsid w:val="00E223B9"/>
    <w:rsid w:val="00E239F6"/>
    <w:rsid w:val="00E251E3"/>
    <w:rsid w:val="00E32068"/>
    <w:rsid w:val="00E33DE1"/>
    <w:rsid w:val="00E36457"/>
    <w:rsid w:val="00E41149"/>
    <w:rsid w:val="00E44FE7"/>
    <w:rsid w:val="00E473DF"/>
    <w:rsid w:val="00E47E03"/>
    <w:rsid w:val="00E50883"/>
    <w:rsid w:val="00E5406B"/>
    <w:rsid w:val="00E542DA"/>
    <w:rsid w:val="00E54E46"/>
    <w:rsid w:val="00E56B10"/>
    <w:rsid w:val="00E604DB"/>
    <w:rsid w:val="00E607FC"/>
    <w:rsid w:val="00E62602"/>
    <w:rsid w:val="00E65268"/>
    <w:rsid w:val="00E65CA4"/>
    <w:rsid w:val="00E71644"/>
    <w:rsid w:val="00E71E88"/>
    <w:rsid w:val="00E74FCF"/>
    <w:rsid w:val="00E7527D"/>
    <w:rsid w:val="00E75946"/>
    <w:rsid w:val="00E804B9"/>
    <w:rsid w:val="00E81383"/>
    <w:rsid w:val="00E82AB1"/>
    <w:rsid w:val="00E90700"/>
    <w:rsid w:val="00E93188"/>
    <w:rsid w:val="00E977DC"/>
    <w:rsid w:val="00EA097D"/>
    <w:rsid w:val="00EA13BF"/>
    <w:rsid w:val="00EA2623"/>
    <w:rsid w:val="00EA571B"/>
    <w:rsid w:val="00EA61A5"/>
    <w:rsid w:val="00EA6390"/>
    <w:rsid w:val="00EA6BEB"/>
    <w:rsid w:val="00EB2433"/>
    <w:rsid w:val="00EB244E"/>
    <w:rsid w:val="00EB270E"/>
    <w:rsid w:val="00EB4086"/>
    <w:rsid w:val="00EB632C"/>
    <w:rsid w:val="00EC040F"/>
    <w:rsid w:val="00EC206B"/>
    <w:rsid w:val="00EC2E5C"/>
    <w:rsid w:val="00EC3817"/>
    <w:rsid w:val="00EC4B48"/>
    <w:rsid w:val="00EC5A7D"/>
    <w:rsid w:val="00EC7DF0"/>
    <w:rsid w:val="00ED0EB2"/>
    <w:rsid w:val="00ED1B5E"/>
    <w:rsid w:val="00ED2A7D"/>
    <w:rsid w:val="00ED6638"/>
    <w:rsid w:val="00ED7D24"/>
    <w:rsid w:val="00EE0E18"/>
    <w:rsid w:val="00EE3C2D"/>
    <w:rsid w:val="00EE5AE3"/>
    <w:rsid w:val="00EE70F8"/>
    <w:rsid w:val="00EF0F36"/>
    <w:rsid w:val="00EF0FB5"/>
    <w:rsid w:val="00EF3C4F"/>
    <w:rsid w:val="00EF45BB"/>
    <w:rsid w:val="00EF64E6"/>
    <w:rsid w:val="00EF749B"/>
    <w:rsid w:val="00F015CE"/>
    <w:rsid w:val="00F02614"/>
    <w:rsid w:val="00F030B8"/>
    <w:rsid w:val="00F057D3"/>
    <w:rsid w:val="00F07C79"/>
    <w:rsid w:val="00F13891"/>
    <w:rsid w:val="00F16EBA"/>
    <w:rsid w:val="00F21795"/>
    <w:rsid w:val="00F22072"/>
    <w:rsid w:val="00F2258F"/>
    <w:rsid w:val="00F30180"/>
    <w:rsid w:val="00F31A51"/>
    <w:rsid w:val="00F31BB5"/>
    <w:rsid w:val="00F33235"/>
    <w:rsid w:val="00F338DD"/>
    <w:rsid w:val="00F4041C"/>
    <w:rsid w:val="00F40A5B"/>
    <w:rsid w:val="00F40BD8"/>
    <w:rsid w:val="00F423AD"/>
    <w:rsid w:val="00F43DDC"/>
    <w:rsid w:val="00F45D06"/>
    <w:rsid w:val="00F460D0"/>
    <w:rsid w:val="00F5371F"/>
    <w:rsid w:val="00F54914"/>
    <w:rsid w:val="00F568CD"/>
    <w:rsid w:val="00F5792B"/>
    <w:rsid w:val="00F579DC"/>
    <w:rsid w:val="00F60753"/>
    <w:rsid w:val="00F60DE1"/>
    <w:rsid w:val="00F64612"/>
    <w:rsid w:val="00F64B8F"/>
    <w:rsid w:val="00F65F7E"/>
    <w:rsid w:val="00F674D3"/>
    <w:rsid w:val="00F85CAF"/>
    <w:rsid w:val="00F8601F"/>
    <w:rsid w:val="00F861E0"/>
    <w:rsid w:val="00F91682"/>
    <w:rsid w:val="00F94FC3"/>
    <w:rsid w:val="00F97003"/>
    <w:rsid w:val="00F97D19"/>
    <w:rsid w:val="00FA15B4"/>
    <w:rsid w:val="00FA4AF0"/>
    <w:rsid w:val="00FB46B6"/>
    <w:rsid w:val="00FB53EF"/>
    <w:rsid w:val="00FB6A61"/>
    <w:rsid w:val="00FB717C"/>
    <w:rsid w:val="00FC00B9"/>
    <w:rsid w:val="00FC1ADE"/>
    <w:rsid w:val="00FC4C0F"/>
    <w:rsid w:val="00FC5B5A"/>
    <w:rsid w:val="00FC6761"/>
    <w:rsid w:val="00FD2684"/>
    <w:rsid w:val="00FD4831"/>
    <w:rsid w:val="00FD7BAC"/>
    <w:rsid w:val="00FE0A20"/>
    <w:rsid w:val="00FE1EBB"/>
    <w:rsid w:val="00FE41D6"/>
    <w:rsid w:val="00FE4D8A"/>
    <w:rsid w:val="00FE66CE"/>
    <w:rsid w:val="00FE7483"/>
    <w:rsid w:val="00FF0960"/>
    <w:rsid w:val="00FF233F"/>
    <w:rsid w:val="00FF257B"/>
    <w:rsid w:val="00FF324C"/>
    <w:rsid w:val="00FF4660"/>
    <w:rsid w:val="00FF4E9F"/>
    <w:rsid w:val="00FF677A"/>
    <w:rsid w:val="00FF693A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996F7B3"/>
  <w15:docId w15:val="{1BB521CA-E04C-431C-AD84-ED227387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7D8D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6B6D26"/>
    <w:pPr>
      <w:jc w:val="center"/>
      <w:outlineLvl w:val="0"/>
    </w:pPr>
    <w:rPr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7D56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D46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76B31"/>
  </w:style>
  <w:style w:type="paragraph" w:styleId="Paragraphedeliste">
    <w:name w:val="List Paragraph"/>
    <w:aliases w:val="lp1,Bullet Niv 1,Listes"/>
    <w:basedOn w:val="Normal"/>
    <w:link w:val="ParagraphedelisteCar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076B31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076B31"/>
    <w:pPr>
      <w:jc w:val="right"/>
    </w:pPr>
    <w:rPr>
      <w:color w:val="231F20"/>
    </w:rPr>
  </w:style>
  <w:style w:type="character" w:customStyle="1" w:styleId="CorpsdetexteCar">
    <w:name w:val="Corps de texte Car"/>
    <w:basedOn w:val="Policepardfaut"/>
    <w:link w:val="Corpsdetexte"/>
    <w:uiPriority w:val="1"/>
    <w:rsid w:val="00076B31"/>
  </w:style>
  <w:style w:type="character" w:customStyle="1" w:styleId="ObjetCar">
    <w:name w:val="Objet Car"/>
    <w:basedOn w:val="CorpsdetexteCar"/>
    <w:link w:val="Objet"/>
    <w:rsid w:val="00076B31"/>
    <w:rPr>
      <w:b/>
      <w:color w:val="231F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B6D26"/>
    <w:rPr>
      <w:b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076B31"/>
    <w:rPr>
      <w:b/>
      <w:color w:val="231F20"/>
      <w:sz w:val="24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076B31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076B31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076B3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076B31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076B31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076B31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076B31"/>
    <w:rPr>
      <w:b/>
      <w:bCs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076B31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076B31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076B31"/>
    <w:rPr>
      <w:b w:val="0"/>
      <w:bCs w:val="0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96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D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076B31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</w:rPr>
  </w:style>
  <w:style w:type="character" w:customStyle="1" w:styleId="intituledirectionCar">
    <w:name w:val="intitule direction Car"/>
    <w:basedOn w:val="Policepardfaut"/>
    <w:link w:val="intituledirection"/>
    <w:rsid w:val="00076B31"/>
    <w:rPr>
      <w:b/>
      <w:bCs/>
      <w:color w:val="000000" w:themeColor="text1"/>
      <w:sz w:val="24"/>
      <w:szCs w:val="24"/>
      <w:lang w:val="fr-FR"/>
    </w:rPr>
  </w:style>
  <w:style w:type="paragraph" w:customStyle="1" w:styleId="Date2">
    <w:name w:val="Date 2"/>
    <w:basedOn w:val="Normal"/>
    <w:link w:val="Date2Car"/>
    <w:rsid w:val="00CF6461"/>
    <w:pPr>
      <w:spacing w:before="139"/>
      <w:ind w:left="111"/>
      <w:jc w:val="right"/>
    </w:pPr>
    <w:rPr>
      <w:color w:val="231F20"/>
      <w:sz w:val="16"/>
      <w:szCs w:val="22"/>
    </w:rPr>
  </w:style>
  <w:style w:type="character" w:customStyle="1" w:styleId="Date2Car">
    <w:name w:val="Date 2 Car"/>
    <w:basedOn w:val="Policepardfaut"/>
    <w:link w:val="Date2"/>
    <w:rsid w:val="00CF6461"/>
    <w:rPr>
      <w:color w:val="231F20"/>
      <w:sz w:val="16"/>
      <w:szCs w:val="22"/>
      <w:lang w:val="fr-FR"/>
    </w:rPr>
  </w:style>
  <w:style w:type="paragraph" w:customStyle="1" w:styleId="Date20">
    <w:name w:val="Date2"/>
    <w:basedOn w:val="Date2"/>
    <w:next w:val="Corpsdetexte"/>
    <w:link w:val="Date2Car0"/>
    <w:qFormat/>
    <w:rsid w:val="00076B31"/>
    <w:pPr>
      <w:ind w:left="0"/>
    </w:pPr>
  </w:style>
  <w:style w:type="paragraph" w:customStyle="1" w:styleId="PieddePage0">
    <w:name w:val="Pied de Page"/>
    <w:basedOn w:val="Normal"/>
    <w:next w:val="Corpsdetexte"/>
    <w:link w:val="PieddePageCar0"/>
    <w:qFormat/>
    <w:rsid w:val="00076B31"/>
    <w:pPr>
      <w:spacing w:line="161" w:lineRule="exact"/>
      <w:ind w:left="187" w:hanging="187"/>
    </w:pPr>
    <w:rPr>
      <w:color w:val="939598"/>
      <w:sz w:val="14"/>
    </w:rPr>
  </w:style>
  <w:style w:type="character" w:customStyle="1" w:styleId="Date2Car0">
    <w:name w:val="Date2 Car"/>
    <w:basedOn w:val="Date2Car"/>
    <w:link w:val="Date20"/>
    <w:rsid w:val="00076B31"/>
    <w:rPr>
      <w:color w:val="231F20"/>
      <w:sz w:val="16"/>
      <w:szCs w:val="22"/>
      <w:lang w:val="fr-FR"/>
    </w:rPr>
  </w:style>
  <w:style w:type="character" w:customStyle="1" w:styleId="PieddePageCar0">
    <w:name w:val="Pied de Page Car"/>
    <w:basedOn w:val="Policepardfaut"/>
    <w:link w:val="PieddePage0"/>
    <w:rsid w:val="00076B31"/>
    <w:rPr>
      <w:color w:val="939598"/>
      <w:sz w:val="14"/>
      <w:lang w:val="fr-FR"/>
    </w:rPr>
  </w:style>
  <w:style w:type="paragraph" w:customStyle="1" w:styleId="Date10">
    <w:name w:val="Date 1"/>
    <w:basedOn w:val="Corpsdetexte"/>
    <w:next w:val="Corpsdetexte"/>
    <w:link w:val="Date1Car"/>
    <w:qFormat/>
    <w:rsid w:val="00076B31"/>
    <w:rPr>
      <w:rFonts w:asciiTheme="minorHAnsi" w:hAnsiTheme="minorHAnsi" w:cstheme="minorHAnsi"/>
      <w:color w:val="231F20"/>
    </w:rPr>
  </w:style>
  <w:style w:type="character" w:customStyle="1" w:styleId="Date1Car">
    <w:name w:val="Date 1 Car"/>
    <w:basedOn w:val="CorpsdetexteCar"/>
    <w:link w:val="Date10"/>
    <w:rsid w:val="00076B31"/>
    <w:rPr>
      <w:rFonts w:asciiTheme="minorHAnsi" w:hAnsiTheme="minorHAnsi" w:cstheme="minorHAnsi"/>
      <w:color w:val="231F2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81D72"/>
  </w:style>
  <w:style w:type="paragraph" w:styleId="Textedebulles">
    <w:name w:val="Balloon Text"/>
    <w:basedOn w:val="Normal"/>
    <w:link w:val="TextedebullesCar"/>
    <w:uiPriority w:val="99"/>
    <w:semiHidden/>
    <w:unhideWhenUsed/>
    <w:rsid w:val="00DA30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0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2F3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E01903"/>
    <w:rPr>
      <w:b/>
      <w:bCs/>
    </w:rPr>
  </w:style>
  <w:style w:type="character" w:customStyle="1" w:styleId="mise-en-avant-refcom">
    <w:name w:val="mise-en-avant-refcom"/>
    <w:basedOn w:val="Policepardfaut"/>
    <w:rsid w:val="007268C9"/>
  </w:style>
  <w:style w:type="character" w:customStyle="1" w:styleId="css-901oao">
    <w:name w:val="css-901oao"/>
    <w:basedOn w:val="Policepardfaut"/>
    <w:rsid w:val="00084828"/>
  </w:style>
  <w:style w:type="character" w:customStyle="1" w:styleId="Titre2Car">
    <w:name w:val="Titre 2 Car"/>
    <w:basedOn w:val="Policepardfaut"/>
    <w:link w:val="Titre2"/>
    <w:uiPriority w:val="9"/>
    <w:semiHidden/>
    <w:rsid w:val="007D565D"/>
    <w:rPr>
      <w:rFonts w:asciiTheme="majorHAnsi" w:eastAsiaTheme="majorEastAsia" w:hAnsiTheme="majorHAnsi" w:cstheme="majorBidi"/>
      <w:color w:val="344E4A" w:themeColor="accent1" w:themeShade="BF"/>
      <w:sz w:val="26"/>
      <w:szCs w:val="2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916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16AA"/>
    <w:pPr>
      <w:widowControl/>
      <w:autoSpaceDE/>
      <w:autoSpaceDN/>
      <w:spacing w:after="200"/>
    </w:pPr>
    <w:rPr>
      <w:rFonts w:asciiTheme="minorHAnsi" w:hAnsiTheme="minorHAnsi" w:cstheme="minorBidi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16AA"/>
    <w:rPr>
      <w:rFonts w:asciiTheme="minorHAnsi" w:hAnsiTheme="minorHAnsi" w:cstheme="minorBidi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2BEE"/>
    <w:pPr>
      <w:widowControl w:val="0"/>
      <w:autoSpaceDE w:val="0"/>
      <w:autoSpaceDN w:val="0"/>
      <w:spacing w:after="0"/>
    </w:pPr>
    <w:rPr>
      <w:rFonts w:ascii="Arial" w:hAnsi="Arial" w:cs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2BEE"/>
    <w:rPr>
      <w:rFonts w:asciiTheme="minorHAnsi" w:hAnsiTheme="minorHAnsi" w:cstheme="minorBidi"/>
      <w:b/>
      <w:bCs/>
      <w:lang w:val="fr-FR"/>
    </w:rPr>
  </w:style>
  <w:style w:type="character" w:customStyle="1" w:styleId="InternetLink">
    <w:name w:val="Internet Link"/>
    <w:basedOn w:val="Policepardfaut"/>
    <w:uiPriority w:val="99"/>
    <w:rsid w:val="001A42D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629AF"/>
    <w:rPr>
      <w:color w:val="5770BE" w:themeColor="followedHyperlink"/>
      <w:u w:val="single"/>
    </w:rPr>
  </w:style>
  <w:style w:type="character" w:customStyle="1" w:styleId="r-18u37iz">
    <w:name w:val="r-18u37iz"/>
    <w:basedOn w:val="Policepardfaut"/>
    <w:rsid w:val="001B712A"/>
  </w:style>
  <w:style w:type="character" w:customStyle="1" w:styleId="ob-grid-header-text">
    <w:name w:val="ob-grid-header-text"/>
    <w:basedOn w:val="Policepardfaut"/>
    <w:rsid w:val="00322D73"/>
  </w:style>
  <w:style w:type="character" w:customStyle="1" w:styleId="ob-unit">
    <w:name w:val="ob-unit"/>
    <w:basedOn w:val="Policepardfaut"/>
    <w:rsid w:val="00322D73"/>
  </w:style>
  <w:style w:type="character" w:customStyle="1" w:styleId="Titre3Car">
    <w:name w:val="Titre 3 Car"/>
    <w:basedOn w:val="Policepardfaut"/>
    <w:link w:val="Titre3"/>
    <w:uiPriority w:val="9"/>
    <w:rsid w:val="00DD46D4"/>
    <w:rPr>
      <w:rFonts w:asciiTheme="majorHAnsi" w:eastAsiaTheme="majorEastAsia" w:hAnsiTheme="majorHAnsi" w:cstheme="majorBidi"/>
      <w:color w:val="223431" w:themeColor="accent1" w:themeShade="7F"/>
      <w:sz w:val="24"/>
      <w:szCs w:val="24"/>
      <w:lang w:val="fr-FR"/>
    </w:rPr>
  </w:style>
  <w:style w:type="paragraph" w:customStyle="1" w:styleId="Standard">
    <w:name w:val="Standard"/>
    <w:rsid w:val="00671FF0"/>
    <w:pPr>
      <w:widowControl/>
      <w:suppressAutoHyphens/>
      <w:autoSpaceDE/>
      <w:textAlignment w:val="baseline"/>
    </w:pPr>
    <w:rPr>
      <w:rFonts w:ascii="Liberation Serif" w:eastAsia="NSimSun" w:hAnsi="Liberation Serif"/>
      <w:kern w:val="3"/>
      <w:sz w:val="24"/>
      <w:szCs w:val="24"/>
      <w:lang w:val="fr-FR" w:eastAsia="zh-CN" w:bidi="hi-IN"/>
    </w:rPr>
  </w:style>
  <w:style w:type="table" w:styleId="Tableausimple1">
    <w:name w:val="Plain Table 1"/>
    <w:basedOn w:val="TableauNormal"/>
    <w:uiPriority w:val="41"/>
    <w:rsid w:val="00A5630A"/>
    <w:pPr>
      <w:widowControl/>
      <w:autoSpaceDE/>
      <w:autoSpaceDN/>
    </w:pPr>
    <w:rPr>
      <w:rFonts w:asciiTheme="minorHAnsi" w:hAnsiTheme="minorHAnsi" w:cstheme="minorBidi"/>
      <w:sz w:val="22"/>
      <w:szCs w:val="22"/>
      <w:lang w:val="fr-FR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3E37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2">
    <w:name w:val="Plain Table 2"/>
    <w:basedOn w:val="TableauNormal"/>
    <w:uiPriority w:val="42"/>
    <w:rsid w:val="003E370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ParagraphedelisteCar">
    <w:name w:val="Paragraphe de liste Car"/>
    <w:aliases w:val="lp1 Car,Bullet Niv 1 Car,Listes Car"/>
    <w:basedOn w:val="Policepardfaut"/>
    <w:link w:val="Paragraphedeliste"/>
    <w:uiPriority w:val="34"/>
    <w:locked/>
    <w:rsid w:val="00B15767"/>
    <w:rPr>
      <w:lang w:val="fr-FR"/>
    </w:rPr>
  </w:style>
  <w:style w:type="paragraph" w:customStyle="1" w:styleId="CR">
    <w:name w:val="CR"/>
    <w:basedOn w:val="Titre1demapage"/>
    <w:link w:val="CRCar"/>
    <w:qFormat/>
    <w:rsid w:val="00957072"/>
    <w:rPr>
      <w:color w:val="0070C0"/>
      <w:sz w:val="28"/>
      <w:szCs w:val="28"/>
    </w:rPr>
  </w:style>
  <w:style w:type="character" w:customStyle="1" w:styleId="CRCar">
    <w:name w:val="CR Car"/>
    <w:basedOn w:val="Titre1demapageCar"/>
    <w:link w:val="CR"/>
    <w:rsid w:val="00957072"/>
    <w:rPr>
      <w:b/>
      <w:bCs/>
      <w:color w:val="0070C0"/>
      <w:sz w:val="28"/>
      <w:szCs w:val="28"/>
      <w:lang w:val="fr-FR"/>
    </w:rPr>
  </w:style>
  <w:style w:type="paragraph" w:customStyle="1" w:styleId="Contacts">
    <w:name w:val="Contacts"/>
    <w:basedOn w:val="Pieddepage"/>
    <w:link w:val="ContactsCar"/>
    <w:qFormat/>
    <w:rsid w:val="00C7573A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ascii="Marianne" w:eastAsia="Arial" w:hAnsi="Marianne" w:cstheme="minorBidi"/>
      <w:sz w:val="14"/>
      <w:szCs w:val="16"/>
    </w:rPr>
  </w:style>
  <w:style w:type="character" w:customStyle="1" w:styleId="ContactsCar">
    <w:name w:val="Contacts Car"/>
    <w:basedOn w:val="PieddepageCar"/>
    <w:link w:val="Contacts"/>
    <w:rsid w:val="00C7573A"/>
    <w:rPr>
      <w:rFonts w:ascii="Marianne" w:eastAsia="Arial" w:hAnsi="Marianne" w:cstheme="minorBidi"/>
      <w:sz w:val="14"/>
      <w:szCs w:val="16"/>
      <w:lang w:val="fr-FR"/>
    </w:rPr>
  </w:style>
  <w:style w:type="paragraph" w:customStyle="1" w:styleId="Chap">
    <w:name w:val="Chapô"/>
    <w:basedOn w:val="Normal"/>
    <w:link w:val="ChapCar"/>
    <w:qFormat/>
    <w:rsid w:val="004248E2"/>
    <w:pPr>
      <w:widowControl/>
      <w:autoSpaceDE/>
      <w:autoSpaceDN/>
      <w:spacing w:line="259" w:lineRule="auto"/>
    </w:pPr>
    <w:rPr>
      <w:rFonts w:ascii="Marianne" w:hAnsi="Marianne" w:cstheme="minorBidi"/>
      <w:b/>
      <w:szCs w:val="32"/>
    </w:rPr>
  </w:style>
  <w:style w:type="paragraph" w:customStyle="1" w:styleId="Corps">
    <w:name w:val="Corps"/>
    <w:basedOn w:val="Chap"/>
    <w:link w:val="CorpsCar"/>
    <w:qFormat/>
    <w:rsid w:val="004248E2"/>
    <w:rPr>
      <w:b w:val="0"/>
    </w:rPr>
  </w:style>
  <w:style w:type="character" w:customStyle="1" w:styleId="ChapCar">
    <w:name w:val="Chapô Car"/>
    <w:basedOn w:val="Policepardfaut"/>
    <w:link w:val="Chap"/>
    <w:rsid w:val="004248E2"/>
    <w:rPr>
      <w:rFonts w:ascii="Marianne" w:hAnsi="Marianne" w:cstheme="minorBidi"/>
      <w:b/>
      <w:szCs w:val="32"/>
      <w:lang w:val="fr-FR"/>
    </w:rPr>
  </w:style>
  <w:style w:type="character" w:customStyle="1" w:styleId="CorpsCar">
    <w:name w:val="Corps Car"/>
    <w:basedOn w:val="ChapCar"/>
    <w:link w:val="Corps"/>
    <w:rsid w:val="004248E2"/>
    <w:rPr>
      <w:rFonts w:ascii="Marianne" w:hAnsi="Marianne" w:cstheme="minorBidi"/>
      <w:b w:val="0"/>
      <w:szCs w:val="32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1299"/>
    <w:pPr>
      <w:widowControl/>
      <w:autoSpaceDE/>
      <w:autoSpaceDN/>
    </w:pPr>
    <w:rPr>
      <w:rFonts w:asciiTheme="minorHAnsi" w:hAnsiTheme="minorHAnsi" w:cstheme="minorBidi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1299"/>
    <w:rPr>
      <w:rFonts w:asciiTheme="minorHAnsi" w:hAnsiTheme="minorHAnsi" w:cstheme="minorBidi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B12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uranne.cournault@ars.sante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ournault\Desktop\CP_REPUBLIQUE_FRANCAISE%20ARS_BFC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E2025-0056-422E-9441-697E5E89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CP_REPUBLIQUE_FRANCAISE ARS_BFC</Template>
  <TotalTime>2</TotalTime>
  <Pages>2</Pages>
  <Words>652</Words>
  <Characters>3586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COURNAULT, Lauranne</dc:creator>
  <cp:lastModifiedBy>COURNAULT, Lauranne</cp:lastModifiedBy>
  <cp:revision>2</cp:revision>
  <cp:lastPrinted>2023-02-22T17:15:00Z</cp:lastPrinted>
  <dcterms:created xsi:type="dcterms:W3CDTF">2023-03-08T13:56:00Z</dcterms:created>
  <dcterms:modified xsi:type="dcterms:W3CDTF">2023-03-08T13:56:00Z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